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E" w:rsidRPr="004E573D" w:rsidRDefault="007E484E" w:rsidP="007E484E">
      <w:pPr>
        <w:pStyle w:val="a3"/>
        <w:tabs>
          <w:tab w:val="left" w:pos="6899"/>
        </w:tabs>
        <w:spacing w:before="9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ТОС ПРИ НП «ПРИБАЙКАЛЬСКИЙ СОЮЗ РИЭЛТОРОВ»</w:t>
      </w:r>
    </w:p>
    <w:p w:rsidR="007E484E" w:rsidRDefault="007E484E" w:rsidP="007E484E">
      <w:pPr>
        <w:pStyle w:val="a3"/>
        <w:spacing w:before="100"/>
        <w:jc w:val="center"/>
        <w:rPr>
          <w:color w:val="404040" w:themeColor="text1" w:themeTint="BF"/>
          <w:lang w:val="ru-RU"/>
        </w:rPr>
      </w:pPr>
      <w:r w:rsidRPr="004E573D">
        <w:rPr>
          <w:color w:val="404040" w:themeColor="text1" w:themeTint="BF"/>
          <w:lang w:val="ru-RU"/>
        </w:rPr>
        <w:t>СИСТЕМА ДОБРОВОЛЬНОЙ СЕРТИФИКАЦИИ УСЛУГ НА РЫНКЕ НЕДВИЖИМОСТИ</w:t>
      </w:r>
    </w:p>
    <w:p w:rsidR="0007513D" w:rsidRPr="004E573D" w:rsidRDefault="004763B4" w:rsidP="0007513D">
      <w:pPr>
        <w:pStyle w:val="a3"/>
        <w:spacing w:before="100"/>
        <w:rPr>
          <w:color w:val="404040" w:themeColor="text1" w:themeTint="BF"/>
          <w:lang w:val="ru-RU"/>
        </w:rPr>
      </w:pPr>
      <w:r>
        <w:rPr>
          <w:color w:val="404040" w:themeColor="text1" w:themeTint="BF"/>
          <w:lang w:val="ru-RU"/>
        </w:rPr>
        <w:t>АГЕНТ ПО НЕДВИЖИМОСТИ</w:t>
      </w:r>
      <w:bookmarkStart w:id="0" w:name="_GoBack"/>
      <w:bookmarkEnd w:id="0"/>
    </w:p>
    <w:p w:rsidR="007E484E" w:rsidRPr="00D92AD1" w:rsidRDefault="007E484E" w:rsidP="007E484E">
      <w:pPr>
        <w:pStyle w:val="a3"/>
        <w:spacing w:before="9"/>
        <w:jc w:val="center"/>
        <w:rPr>
          <w:sz w:val="26"/>
          <w:lang w:val="ru-RU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142"/>
        <w:gridCol w:w="57"/>
        <w:gridCol w:w="85"/>
        <w:gridCol w:w="142"/>
        <w:gridCol w:w="283"/>
        <w:gridCol w:w="567"/>
        <w:gridCol w:w="142"/>
        <w:gridCol w:w="142"/>
        <w:gridCol w:w="5612"/>
      </w:tblGrid>
      <w:tr w:rsidR="00490E27" w:rsidRPr="00DC767D" w:rsidTr="003B0F99">
        <w:trPr>
          <w:trHeight w:val="514"/>
        </w:trPr>
        <w:tc>
          <w:tcPr>
            <w:tcW w:w="10682" w:type="dxa"/>
            <w:gridSpan w:val="11"/>
            <w:vAlign w:val="center"/>
          </w:tcPr>
          <w:p w:rsidR="00490E27" w:rsidRPr="004941E7" w:rsidRDefault="00490E27" w:rsidP="00490E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941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490E27" w:rsidRPr="00DC767D" w:rsidTr="00C31F25">
        <w:tc>
          <w:tcPr>
            <w:tcW w:w="534" w:type="dxa"/>
            <w:vAlign w:val="center"/>
          </w:tcPr>
          <w:p w:rsidR="00490E27" w:rsidRPr="00C161C5" w:rsidRDefault="00490E2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976" w:type="dxa"/>
          </w:tcPr>
          <w:p w:rsidR="00490E27" w:rsidRPr="00C31F25" w:rsidRDefault="00490E2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C31F25" w:rsidRDefault="00490E27" w:rsidP="00C161C5">
            <w:pPr>
              <w:pStyle w:val="TableParagraph"/>
              <w:spacing w:before="1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C31F25" w:rsidRDefault="00490E27" w:rsidP="00C161C5">
            <w:pPr>
              <w:pStyle w:val="TableParagraph"/>
              <w:ind w:left="105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понимается</w:t>
            </w:r>
          </w:p>
          <w:p w:rsidR="00490E27" w:rsidRPr="00C31F25" w:rsidRDefault="00490E27" w:rsidP="00C161C5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 правоспособностью граждан?</w:t>
            </w:r>
          </w:p>
        </w:tc>
        <w:tc>
          <w:tcPr>
            <w:tcW w:w="1276" w:type="dxa"/>
            <w:gridSpan w:val="6"/>
          </w:tcPr>
          <w:p w:rsidR="00490E27" w:rsidRPr="00C31F25" w:rsidRDefault="00490E27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C31F25" w:rsidRDefault="00490E27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490E27" w:rsidRPr="00C31F25" w:rsidRDefault="00490E27" w:rsidP="00C161C5">
            <w:pPr>
              <w:pStyle w:val="TableParagraph"/>
              <w:spacing w:before="164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490E27" w:rsidRPr="00C31F25" w:rsidRDefault="00490E27" w:rsidP="00C161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Мера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возможного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поведения</w:t>
            </w:r>
            <w:proofErr w:type="spellEnd"/>
            <w:r w:rsidRPr="00C31F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E27" w:rsidRPr="00C31F25" w:rsidRDefault="00490E27" w:rsidP="00C161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line="207" w:lineRule="exact"/>
              <w:ind w:left="307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Совокупность прав, которыми может обладать</w:t>
            </w:r>
            <w:r w:rsidRPr="00C31F25">
              <w:rPr>
                <w:rFonts w:ascii="Times New Roman" w:hAnsi="Times New Roman" w:cs="Times New Roman"/>
                <w:spacing w:val="-23"/>
                <w:sz w:val="20"/>
                <w:szCs w:val="20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гражданин.</w:t>
            </w:r>
          </w:p>
          <w:p w:rsidR="00490E27" w:rsidRPr="00C31F25" w:rsidRDefault="00490E27" w:rsidP="00C161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иметь гражданские права и нести</w:t>
            </w:r>
            <w:r w:rsidRPr="00C31F25">
              <w:rPr>
                <w:rFonts w:ascii="Times New Roman" w:hAnsi="Times New Roman" w:cs="Times New Roman"/>
                <w:spacing w:val="-24"/>
                <w:sz w:val="20"/>
                <w:szCs w:val="20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обязанности.</w:t>
            </w:r>
          </w:p>
          <w:p w:rsidR="00490E27" w:rsidRPr="00C31F25" w:rsidRDefault="00490E27" w:rsidP="00C161C5">
            <w:pPr>
              <w:pStyle w:val="TableParagraph"/>
              <w:numPr>
                <w:ilvl w:val="0"/>
                <w:numId w:val="1"/>
              </w:numPr>
              <w:tabs>
                <w:tab w:val="left" w:pos="308"/>
              </w:tabs>
              <w:spacing w:before="1"/>
              <w:ind w:right="96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права, создавать для себя обязанности и исполнять</w:t>
            </w:r>
            <w:r w:rsidRPr="00C31F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</w:p>
        </w:tc>
      </w:tr>
      <w:tr w:rsidR="008319B6" w:rsidRPr="00490E27" w:rsidTr="00C31F25">
        <w:tc>
          <w:tcPr>
            <w:tcW w:w="534" w:type="dxa"/>
            <w:vAlign w:val="center"/>
          </w:tcPr>
          <w:p w:rsidR="008319B6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976" w:type="dxa"/>
          </w:tcPr>
          <w:p w:rsidR="008319B6" w:rsidRPr="00C31F25" w:rsidRDefault="008319B6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C31F25" w:rsidRDefault="008319B6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C31F25" w:rsidRDefault="008319B6" w:rsidP="00C161C5">
            <w:pPr>
              <w:pStyle w:val="TableParagraph"/>
              <w:spacing w:before="164"/>
              <w:ind w:left="105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какого момента </w:t>
            </w:r>
          </w:p>
          <w:p w:rsidR="00A33999" w:rsidRPr="00C31F25" w:rsidRDefault="008319B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 гражданина </w:t>
            </w:r>
            <w:r w:rsidR="00A33999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возникает </w:t>
            </w:r>
          </w:p>
          <w:p w:rsidR="008319B6" w:rsidRPr="00C31F25" w:rsidRDefault="008319B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правоспособность?</w:t>
            </w:r>
          </w:p>
        </w:tc>
        <w:tc>
          <w:tcPr>
            <w:tcW w:w="1276" w:type="dxa"/>
            <w:gridSpan w:val="6"/>
          </w:tcPr>
          <w:p w:rsidR="008319B6" w:rsidRPr="00C31F25" w:rsidRDefault="008319B6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C31F25" w:rsidRDefault="008319B6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C31F25" w:rsidRDefault="008319B6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8319B6" w:rsidRPr="00C31F25" w:rsidRDefault="008319B6" w:rsidP="00C161C5">
            <w:pPr>
              <w:pStyle w:val="TableParagraph"/>
              <w:spacing w:before="141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 17 ГК РФ</w:t>
            </w:r>
          </w:p>
        </w:tc>
        <w:tc>
          <w:tcPr>
            <w:tcW w:w="5896" w:type="dxa"/>
            <w:gridSpan w:val="3"/>
          </w:tcPr>
          <w:p w:rsidR="008319B6" w:rsidRPr="00C31F25" w:rsidRDefault="008319B6" w:rsidP="00C161C5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before="104"/>
              <w:ind w:right="9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по достижению 14 </w:t>
            </w:r>
            <w:r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A33999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в полном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объеме с 18 </w:t>
            </w:r>
            <w:r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8319B6" w:rsidRPr="00C31F25" w:rsidRDefault="00A33999" w:rsidP="00C161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18 </w:t>
            </w:r>
            <w:r w:rsidR="008319B6"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 при эмансипации с 16 </w:t>
            </w:r>
            <w:r w:rsidR="008319B6"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  <w:p w:rsidR="008319B6" w:rsidRPr="00C31F25" w:rsidRDefault="00A33999" w:rsidP="00C161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ind w:right="89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18 </w:t>
            </w:r>
            <w:r w:rsidR="008319B6"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при вступлении в брак до достижения 18-ого возраста, либо при эмансипации соответственно с момента вступления в брак, либо принятия решения об</w:t>
            </w:r>
            <w:r w:rsidR="008319B6" w:rsidRPr="00C31F25">
              <w:rPr>
                <w:rFonts w:ascii="Times New Roman" w:hAnsi="Times New Roman" w:cs="Times New Roman"/>
                <w:spacing w:val="-17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эмансипации.</w:t>
            </w:r>
          </w:p>
          <w:p w:rsidR="008319B6" w:rsidRPr="00C31F25" w:rsidRDefault="00A33999" w:rsidP="00C161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</w:t>
            </w:r>
            <w:r w:rsidR="008319B6" w:rsidRPr="00C31F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рождения.</w:t>
            </w:r>
          </w:p>
          <w:p w:rsidR="008319B6" w:rsidRPr="00C31F25" w:rsidRDefault="00A33999" w:rsidP="00C161C5">
            <w:pPr>
              <w:pStyle w:val="TableParagraph"/>
              <w:numPr>
                <w:ilvl w:val="0"/>
                <w:numId w:val="10"/>
              </w:numPr>
              <w:tabs>
                <w:tab w:val="left" w:pos="308"/>
              </w:tabs>
              <w:spacing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18</w:t>
            </w:r>
            <w:r w:rsidR="008319B6" w:rsidRPr="00C31F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8319B6"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CE678C" w:rsidRPr="00DC767D" w:rsidTr="00C31F25">
        <w:tc>
          <w:tcPr>
            <w:tcW w:w="534" w:type="dxa"/>
            <w:vAlign w:val="center"/>
          </w:tcPr>
          <w:p w:rsidR="00CE678C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6" w:type="dxa"/>
          </w:tcPr>
          <w:p w:rsidR="00CE678C" w:rsidRPr="00C31F25" w:rsidRDefault="00CE678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spacing w:before="141"/>
              <w:ind w:left="105" w:right="911"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Что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такое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дееспособность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276" w:type="dxa"/>
            <w:gridSpan w:val="6"/>
          </w:tcPr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78C" w:rsidRPr="00C31F25" w:rsidRDefault="00CE678C" w:rsidP="00C161C5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 21 ГК РФ</w:t>
            </w:r>
          </w:p>
        </w:tc>
        <w:tc>
          <w:tcPr>
            <w:tcW w:w="5896" w:type="dxa"/>
            <w:gridSpan w:val="3"/>
          </w:tcPr>
          <w:p w:rsidR="00CE678C" w:rsidRPr="00C31F25" w:rsidRDefault="00A33999" w:rsidP="00C161C5">
            <w:pPr>
              <w:pStyle w:val="TableParagraph"/>
              <w:numPr>
                <w:ilvl w:val="0"/>
                <w:numId w:val="44"/>
              </w:numPr>
              <w:tabs>
                <w:tab w:val="left" w:pos="480"/>
                <w:tab w:val="left" w:pos="481"/>
                <w:tab w:val="left" w:pos="1967"/>
                <w:tab w:val="left" w:pos="2875"/>
                <w:tab w:val="left" w:pos="3522"/>
                <w:tab w:val="left" w:pos="4532"/>
              </w:tabs>
              <w:spacing w:before="104"/>
              <w:ind w:right="9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1. </w:t>
            </w:r>
            <w:r w:rsidR="00CE678C" w:rsidRPr="00C31F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>Установленная</w:t>
            </w:r>
            <w:r w:rsidR="00CE678C" w:rsidRPr="00C31F25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ab/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законом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мера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должного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  <w:r w:rsidR="00CE678C" w:rsidRPr="00C31F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поведения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гражданина.</w:t>
            </w:r>
          </w:p>
          <w:p w:rsidR="00CE678C" w:rsidRPr="00C31F25" w:rsidRDefault="00A33999" w:rsidP="00C161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иметь права и нести</w:t>
            </w:r>
            <w:r w:rsidR="00CE678C" w:rsidRPr="00C31F25">
              <w:rPr>
                <w:rFonts w:ascii="Times New Roman" w:hAnsi="Times New Roman" w:cs="Times New Roman"/>
                <w:spacing w:val="-19"/>
                <w:sz w:val="20"/>
                <w:szCs w:val="20"/>
                <w:lang w:val="ru-RU"/>
              </w:rPr>
              <w:t xml:space="preserve">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обязанности.</w:t>
            </w:r>
          </w:p>
          <w:p w:rsidR="00CE678C" w:rsidRPr="00C31F25" w:rsidRDefault="00A33999" w:rsidP="00C161C5">
            <w:pPr>
              <w:pStyle w:val="TableParagraph"/>
              <w:numPr>
                <w:ilvl w:val="0"/>
                <w:numId w:val="44"/>
              </w:numPr>
              <w:tabs>
                <w:tab w:val="left" w:pos="370"/>
              </w:tabs>
              <w:ind w:right="9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нести ответственность за свои действия.</w:t>
            </w:r>
          </w:p>
          <w:p w:rsidR="00CE678C" w:rsidRPr="00C31F25" w:rsidRDefault="00A33999" w:rsidP="00C161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line="206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быть субъектом</w:t>
            </w:r>
            <w:r w:rsidR="00CE678C" w:rsidRPr="00C31F25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права.</w:t>
            </w:r>
          </w:p>
          <w:p w:rsidR="00CE678C" w:rsidRPr="00C31F25" w:rsidRDefault="00A33999" w:rsidP="00C161C5">
            <w:pPr>
              <w:pStyle w:val="TableParagraph"/>
              <w:numPr>
                <w:ilvl w:val="0"/>
                <w:numId w:val="44"/>
              </w:numPr>
              <w:tabs>
                <w:tab w:val="left" w:pos="308"/>
              </w:tabs>
              <w:spacing w:before="2"/>
              <w:ind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Способность гражданина своими действиями приобретать и осуществлять гражданские права, создавать гражданские обязанности и исполнять</w:t>
            </w:r>
            <w:r w:rsidR="00CE678C" w:rsidRPr="00C31F25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CE678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их.</w:t>
            </w:r>
          </w:p>
        </w:tc>
      </w:tr>
      <w:tr w:rsidR="00CE678C" w:rsidRPr="00DC767D" w:rsidTr="00C31F25">
        <w:tc>
          <w:tcPr>
            <w:tcW w:w="534" w:type="dxa"/>
            <w:vAlign w:val="center"/>
          </w:tcPr>
          <w:p w:rsidR="00CE678C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976" w:type="dxa"/>
          </w:tcPr>
          <w:p w:rsidR="00CE678C" w:rsidRPr="00C31F25" w:rsidRDefault="00CE678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ind w:left="105" w:right="634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276" w:type="dxa"/>
            <w:gridSpan w:val="6"/>
          </w:tcPr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ind w:left="156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. 21,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6, 28 ГК РФ</w:t>
            </w:r>
          </w:p>
        </w:tc>
        <w:tc>
          <w:tcPr>
            <w:tcW w:w="5896" w:type="dxa"/>
            <w:gridSpan w:val="3"/>
          </w:tcPr>
          <w:p w:rsidR="00CE678C" w:rsidRPr="00C31F25" w:rsidRDefault="00CE678C" w:rsidP="00C161C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момента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  <w:proofErr w:type="spellEnd"/>
            <w:r w:rsidRPr="00C31F2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гражданина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4"/>
              </w:numPr>
              <w:tabs>
                <w:tab w:val="left" w:pos="342"/>
              </w:tabs>
              <w:ind w:right="94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наступлением 6 </w:t>
            </w:r>
            <w:r w:rsidRPr="00C31F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14</w:t>
            </w:r>
            <w:r w:rsidRPr="00C31F25">
              <w:rPr>
                <w:rFonts w:ascii="Times New Roman" w:hAnsi="Times New Roman" w:cs="Times New Roman"/>
                <w:spacing w:val="-3"/>
                <w:sz w:val="20"/>
                <w:szCs w:val="20"/>
                <w:u w:val="single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4"/>
              </w:numPr>
              <w:tabs>
                <w:tab w:val="left" w:pos="322"/>
              </w:tabs>
              <w:ind w:right="9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– с наступлением 6 </w:t>
            </w:r>
            <w:r w:rsidRPr="00C31F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летнего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возраста, а в полном объеме -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с 18</w:t>
            </w:r>
            <w:r w:rsidRPr="00C31F25">
              <w:rPr>
                <w:rFonts w:ascii="Times New Roman" w:hAnsi="Times New Roman" w:cs="Times New Roman"/>
                <w:spacing w:val="-1"/>
                <w:sz w:val="20"/>
                <w:szCs w:val="20"/>
                <w:u w:val="single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лет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4"/>
              </w:numPr>
              <w:tabs>
                <w:tab w:val="left" w:pos="308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Частично с 14 </w:t>
            </w:r>
            <w:r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лет,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 в полном объеме с 18</w:t>
            </w:r>
            <w:r w:rsidRPr="00C31F25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>лет.</w:t>
            </w:r>
          </w:p>
        </w:tc>
      </w:tr>
      <w:tr w:rsidR="00CE678C" w:rsidRPr="00DC767D" w:rsidTr="00C31F25">
        <w:tc>
          <w:tcPr>
            <w:tcW w:w="534" w:type="dxa"/>
            <w:vAlign w:val="center"/>
          </w:tcPr>
          <w:p w:rsidR="00CE678C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976" w:type="dxa"/>
          </w:tcPr>
          <w:p w:rsidR="00CE678C" w:rsidRPr="00C31F25" w:rsidRDefault="00CE678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spacing w:before="1"/>
              <w:ind w:firstLine="284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ind w:left="105" w:right="1167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276" w:type="dxa"/>
            <w:gridSpan w:val="6"/>
          </w:tcPr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spacing w:before="141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 26 ГК РФ</w:t>
            </w:r>
          </w:p>
        </w:tc>
        <w:tc>
          <w:tcPr>
            <w:tcW w:w="5896" w:type="dxa"/>
            <w:gridSpan w:val="3"/>
          </w:tcPr>
          <w:p w:rsidR="00CE678C" w:rsidRPr="00C31F25" w:rsidRDefault="00CE678C" w:rsidP="00C161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04"/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C31F25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тех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5"/>
              </w:numPr>
              <w:tabs>
                <w:tab w:val="left" w:pos="382"/>
              </w:tabs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любые сделки только с согласия законных представителей.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 w:line="206" w:lineRule="exact"/>
              <w:ind w:left="307" w:hanging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участвуют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C31F2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сделках</w:t>
            </w:r>
            <w:proofErr w:type="spellEnd"/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5"/>
              </w:numPr>
              <w:tabs>
                <w:tab w:val="left" w:pos="308"/>
              </w:tabs>
              <w:spacing w:before="1"/>
              <w:ind w:left="307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их имени совершают сделки их законные</w:t>
            </w:r>
            <w:r w:rsidRPr="00C31F25">
              <w:rPr>
                <w:rFonts w:ascii="Times New Roman" w:hAnsi="Times New Roman" w:cs="Times New Roman"/>
                <w:spacing w:val="-37"/>
                <w:sz w:val="20"/>
                <w:szCs w:val="20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представители.</w:t>
            </w:r>
          </w:p>
          <w:p w:rsidR="00C31F25" w:rsidRPr="00C31F25" w:rsidRDefault="00C31F25" w:rsidP="00C31F25">
            <w:pPr>
              <w:pStyle w:val="TableParagraph"/>
              <w:tabs>
                <w:tab w:val="left" w:pos="308"/>
              </w:tabs>
              <w:spacing w:before="1"/>
              <w:ind w:left="30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E678C" w:rsidRPr="00490E27" w:rsidTr="00C31F25">
        <w:tc>
          <w:tcPr>
            <w:tcW w:w="534" w:type="dxa"/>
            <w:vAlign w:val="center"/>
          </w:tcPr>
          <w:p w:rsidR="00CE678C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976" w:type="dxa"/>
          </w:tcPr>
          <w:p w:rsidR="00CE678C" w:rsidRPr="00C31F25" w:rsidRDefault="00CE678C" w:rsidP="00C161C5">
            <w:pPr>
              <w:pStyle w:val="TableParagraph"/>
              <w:spacing w:before="102"/>
              <w:ind w:left="105" w:right="317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принимает решение о признании гражданина недееспособным</w:t>
            </w:r>
            <w:r w:rsidR="00C161C5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6643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или об о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граничении его дееспособност</w:t>
            </w:r>
            <w:r w:rsidR="0026643C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и?</w:t>
            </w:r>
          </w:p>
        </w:tc>
        <w:tc>
          <w:tcPr>
            <w:tcW w:w="1276" w:type="dxa"/>
            <w:gridSpan w:val="6"/>
          </w:tcPr>
          <w:p w:rsidR="00CE678C" w:rsidRPr="00C31F25" w:rsidRDefault="00CE678C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CE678C" w:rsidRPr="00C31F25" w:rsidRDefault="00CE678C" w:rsidP="00C161C5">
            <w:pPr>
              <w:pStyle w:val="TableParagraph"/>
              <w:ind w:left="224" w:right="1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 29-</w:t>
            </w:r>
            <w:r w:rsidR="000324FB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0 ГК РФ</w:t>
            </w:r>
          </w:p>
        </w:tc>
        <w:tc>
          <w:tcPr>
            <w:tcW w:w="5896" w:type="dxa"/>
            <w:gridSpan w:val="3"/>
          </w:tcPr>
          <w:p w:rsidR="00CE678C" w:rsidRPr="00C31F25" w:rsidRDefault="00CE678C" w:rsidP="00C161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02"/>
              <w:ind w:hanging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Суд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  <w:proofErr w:type="spellEnd"/>
            <w:r w:rsidRPr="00C31F2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опеки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C31F25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попечительства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внутренних</w:t>
            </w:r>
            <w:proofErr w:type="spellEnd"/>
            <w:r w:rsidRPr="00C31F2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дел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678C" w:rsidRPr="00C31F25" w:rsidRDefault="00CE678C" w:rsidP="00C161C5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hanging="2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C31F2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здравоохранения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13EE" w:rsidRPr="00DC767D" w:rsidTr="00C31F25">
        <w:tc>
          <w:tcPr>
            <w:tcW w:w="534" w:type="dxa"/>
            <w:vAlign w:val="center"/>
          </w:tcPr>
          <w:p w:rsidR="004413EE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4413EE" w:rsidRPr="00C31F25" w:rsidRDefault="004413EE" w:rsidP="00C161C5">
            <w:pPr>
              <w:pStyle w:val="TableParagraph"/>
              <w:spacing w:before="102"/>
              <w:ind w:left="105" w:right="317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276" w:type="dxa"/>
            <w:gridSpan w:val="6"/>
          </w:tcPr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ГК РФ</w:t>
            </w:r>
          </w:p>
        </w:tc>
        <w:tc>
          <w:tcPr>
            <w:tcW w:w="5896" w:type="dxa"/>
            <w:gridSpan w:val="3"/>
          </w:tcPr>
          <w:p w:rsidR="004413EE" w:rsidRPr="00C31F25" w:rsidRDefault="004413EE" w:rsidP="00C161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Самостоятельно не участвуют в сделках, от их имени действуют родители, усыновители и попечители.</w:t>
            </w:r>
          </w:p>
          <w:p w:rsidR="004413EE" w:rsidRPr="00C31F25" w:rsidRDefault="004413EE" w:rsidP="00C161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</w:t>
            </w:r>
            <w:r w:rsidR="00C31F25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их законных представителей.</w:t>
            </w:r>
          </w:p>
          <w:p w:rsidR="004413EE" w:rsidRPr="00C31F25" w:rsidRDefault="004413EE" w:rsidP="00C161C5">
            <w:pPr>
              <w:pStyle w:val="TableParagraph"/>
              <w:numPr>
                <w:ilvl w:val="0"/>
                <w:numId w:val="14"/>
              </w:numPr>
              <w:tabs>
                <w:tab w:val="left" w:pos="30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совершают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самостоятельно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13EE" w:rsidRDefault="004413EE" w:rsidP="00C161C5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Совершают сделки самостоятельно с письменного согласия своих законных представителей (родителей, усыновителей, опекунов).</w:t>
            </w:r>
          </w:p>
          <w:p w:rsidR="00C31F25" w:rsidRPr="00C31F25" w:rsidRDefault="00C31F25" w:rsidP="00C31F25">
            <w:pPr>
              <w:pStyle w:val="TableParagraph"/>
              <w:tabs>
                <w:tab w:val="left" w:pos="317"/>
              </w:tabs>
              <w:spacing w:before="1" w:line="207" w:lineRule="exact"/>
              <w:ind w:left="30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413EE" w:rsidRPr="00DC767D" w:rsidTr="00C31F25">
        <w:tc>
          <w:tcPr>
            <w:tcW w:w="534" w:type="dxa"/>
            <w:vAlign w:val="center"/>
          </w:tcPr>
          <w:p w:rsidR="004413EE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8</w:t>
            </w:r>
          </w:p>
        </w:tc>
        <w:tc>
          <w:tcPr>
            <w:tcW w:w="2976" w:type="dxa"/>
          </w:tcPr>
          <w:p w:rsidR="004413EE" w:rsidRPr="00C31F25" w:rsidRDefault="004413EE" w:rsidP="00C161C5">
            <w:pPr>
              <w:pStyle w:val="TableParagraph"/>
              <w:spacing w:before="102"/>
              <w:ind w:left="105" w:right="317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C31F25" w:rsidRDefault="004413EE" w:rsidP="00C161C5">
            <w:pPr>
              <w:pStyle w:val="TableParagraph"/>
              <w:spacing w:before="102"/>
              <w:ind w:left="105" w:right="317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276" w:type="dxa"/>
            <w:gridSpan w:val="6"/>
          </w:tcPr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413EE" w:rsidRPr="00C31F25" w:rsidRDefault="004413EE" w:rsidP="00C161C5">
            <w:pPr>
              <w:pStyle w:val="TableParagraph"/>
              <w:spacing w:before="102"/>
              <w:ind w:left="105" w:right="317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160 ГК РФ</w:t>
            </w:r>
          </w:p>
        </w:tc>
        <w:tc>
          <w:tcPr>
            <w:tcW w:w="5896" w:type="dxa"/>
            <w:gridSpan w:val="3"/>
          </w:tcPr>
          <w:p w:rsidR="004413EE" w:rsidRPr="00C31F25" w:rsidRDefault="004413EE" w:rsidP="00C161C5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spacing w:before="102"/>
              <w:ind w:left="105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Сделку подписывает попечитель такого гражданина.</w:t>
            </w:r>
          </w:p>
          <w:p w:rsidR="004413EE" w:rsidRPr="00C31F25" w:rsidRDefault="004413EE" w:rsidP="00C161C5">
            <w:pPr>
              <w:pStyle w:val="TableParagraph"/>
              <w:numPr>
                <w:ilvl w:val="0"/>
                <w:numId w:val="12"/>
              </w:numPr>
              <w:tabs>
                <w:tab w:val="left" w:pos="317"/>
              </w:tabs>
              <w:spacing w:before="102"/>
              <w:ind w:left="105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Сделку подписывает другой 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 собственноручно.</w:t>
            </w:r>
          </w:p>
          <w:p w:rsidR="004413EE" w:rsidRPr="00C31F25" w:rsidRDefault="004413EE" w:rsidP="00C161C5">
            <w:pPr>
              <w:pStyle w:val="TableParagraph"/>
              <w:numPr>
                <w:ilvl w:val="0"/>
                <w:numId w:val="12"/>
              </w:numPr>
              <w:tabs>
                <w:tab w:val="left" w:pos="385"/>
              </w:tabs>
              <w:spacing w:before="102"/>
              <w:ind w:left="105" w:right="317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Вместо подписи такого гражданина в соответствующем месте соответствующего документа (договора, завещания и т.п.) ставится отпечаток указательного пальца правой руки, и сделка удостоверяется нотариально.</w:t>
            </w:r>
          </w:p>
        </w:tc>
      </w:tr>
      <w:tr w:rsidR="00BD3255" w:rsidRPr="00DC767D" w:rsidTr="00C31F25">
        <w:tc>
          <w:tcPr>
            <w:tcW w:w="534" w:type="dxa"/>
            <w:vAlign w:val="center"/>
          </w:tcPr>
          <w:p w:rsidR="00BD3255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2976" w:type="dxa"/>
          </w:tcPr>
          <w:p w:rsidR="00BD3255" w:rsidRPr="00C31F25" w:rsidRDefault="00BD325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spacing w:before="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C31F25" w:rsidRDefault="00BD3255" w:rsidP="00C161C5">
            <w:pPr>
              <w:pStyle w:val="TableParagraph"/>
              <w:ind w:left="105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кем</w:t>
            </w:r>
          </w:p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опека?</w:t>
            </w:r>
          </w:p>
        </w:tc>
        <w:tc>
          <w:tcPr>
            <w:tcW w:w="1276" w:type="dxa"/>
            <w:gridSpan w:val="6"/>
          </w:tcPr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32 ГК РФ</w:t>
            </w:r>
          </w:p>
        </w:tc>
        <w:tc>
          <w:tcPr>
            <w:tcW w:w="5896" w:type="dxa"/>
            <w:gridSpan w:val="3"/>
          </w:tcPr>
          <w:p w:rsidR="00BD3255" w:rsidRPr="00C31F25" w:rsidRDefault="00BD3255" w:rsidP="00C161C5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признанными недееспособным.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07" w:lineRule="exact"/>
              <w:ind w:left="307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 ограниченными в дееспособности.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5"/>
              </w:numPr>
              <w:tabs>
                <w:tab w:val="left" w:pos="308"/>
              </w:tabs>
              <w:spacing w:line="207" w:lineRule="exact"/>
              <w:ind w:left="307" w:hanging="201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</w:tabs>
              <w:ind w:right="9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судом недееспособными, вследствие психического расстройства, и малолетними.</w:t>
            </w:r>
          </w:p>
          <w:p w:rsidR="00C31F25" w:rsidRPr="00C31F25" w:rsidRDefault="00BD3255" w:rsidP="00C161C5">
            <w:pPr>
              <w:pStyle w:val="TableParagraph"/>
              <w:numPr>
                <w:ilvl w:val="0"/>
                <w:numId w:val="15"/>
              </w:numPr>
              <w:tabs>
                <w:tab w:val="left" w:pos="368"/>
                <w:tab w:val="left" w:pos="1722"/>
                <w:tab w:val="left" w:pos="3482"/>
                <w:tab w:val="left" w:pos="5319"/>
              </w:tabs>
              <w:ind w:right="9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судом недееспособными, вследствие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психического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BD3255" w:rsidRPr="00C31F25" w:rsidRDefault="00BD3255" w:rsidP="00C31F25">
            <w:pPr>
              <w:pStyle w:val="TableParagraph"/>
              <w:tabs>
                <w:tab w:val="left" w:pos="368"/>
                <w:tab w:val="left" w:pos="1722"/>
                <w:tab w:val="left" w:pos="3482"/>
                <w:tab w:val="left" w:pos="5319"/>
              </w:tabs>
              <w:ind w:left="106" w:right="95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расстройства,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несовершеннолетними в возрасте от 14 до 18 лет.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5"/>
              </w:numPr>
              <w:tabs>
                <w:tab w:val="left" w:pos="327"/>
              </w:tabs>
              <w:spacing w:before="1"/>
              <w:ind w:right="9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 обязанности.</w:t>
            </w:r>
          </w:p>
        </w:tc>
      </w:tr>
      <w:tr w:rsidR="00BD3255" w:rsidRPr="00DC767D" w:rsidTr="00C31F25">
        <w:tc>
          <w:tcPr>
            <w:tcW w:w="534" w:type="dxa"/>
            <w:vAlign w:val="center"/>
          </w:tcPr>
          <w:p w:rsidR="00BD3255" w:rsidRPr="00C161C5" w:rsidRDefault="00A3399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2976" w:type="dxa"/>
          </w:tcPr>
          <w:p w:rsidR="00BD3255" w:rsidRPr="00C31F25" w:rsidRDefault="00BD325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spacing w:before="3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C31F25" w:rsidRDefault="00C161C5" w:rsidP="00C161C5">
            <w:pPr>
              <w:pStyle w:val="TableParagraph"/>
              <w:ind w:left="105" w:right="153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Над </w:t>
            </w:r>
            <w:r w:rsidR="00BD3255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кем</w:t>
            </w:r>
          </w:p>
          <w:p w:rsidR="00BD3255" w:rsidRPr="00C31F25" w:rsidRDefault="00BD3255" w:rsidP="00C161C5">
            <w:pPr>
              <w:pStyle w:val="TableParagraph"/>
              <w:ind w:left="105" w:right="15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устанавливается попечительство?</w:t>
            </w:r>
          </w:p>
        </w:tc>
        <w:tc>
          <w:tcPr>
            <w:tcW w:w="1276" w:type="dxa"/>
            <w:gridSpan w:val="6"/>
          </w:tcPr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D3255" w:rsidRPr="00C31F25" w:rsidRDefault="00BD3255" w:rsidP="00C161C5">
            <w:pPr>
              <w:pStyle w:val="TableParagraph"/>
              <w:spacing w:before="141"/>
              <w:ind w:left="110" w:right="9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33 ГК РФ</w:t>
            </w:r>
          </w:p>
        </w:tc>
        <w:tc>
          <w:tcPr>
            <w:tcW w:w="5896" w:type="dxa"/>
            <w:gridSpan w:val="3"/>
          </w:tcPr>
          <w:p w:rsidR="00BD3255" w:rsidRPr="00C31F25" w:rsidRDefault="00BD3255" w:rsidP="00C161C5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малолетними.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92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над гражданами, страдающими психическими расстройствами, а также злоупотребляющими спиртными напитками или наркотическими веществами.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6"/>
              </w:numPr>
              <w:tabs>
                <w:tab w:val="left" w:pos="344"/>
              </w:tabs>
              <w:ind w:right="95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несовершеннолетними в возрасте от 14 до 18 лет, а также гражданами, ограниченными судом в дееспособности.</w:t>
            </w:r>
          </w:p>
          <w:p w:rsidR="00BD3255" w:rsidRPr="00C31F25" w:rsidRDefault="00BD3255" w:rsidP="00C161C5">
            <w:pPr>
              <w:pStyle w:val="TableParagraph"/>
              <w:numPr>
                <w:ilvl w:val="0"/>
                <w:numId w:val="16"/>
              </w:numPr>
              <w:tabs>
                <w:tab w:val="left" w:pos="457"/>
              </w:tabs>
              <w:spacing w:before="1"/>
              <w:ind w:right="93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Над гражданами, признанными недееспособными и несовершеннолетними в возрасте от 14 до 18 лет.</w:t>
            </w:r>
          </w:p>
        </w:tc>
      </w:tr>
      <w:tr w:rsidR="009F64A8" w:rsidRPr="009F64A8" w:rsidTr="00C31F25">
        <w:tc>
          <w:tcPr>
            <w:tcW w:w="534" w:type="dxa"/>
            <w:vAlign w:val="center"/>
          </w:tcPr>
          <w:p w:rsidR="009F64A8" w:rsidRPr="00C161C5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976" w:type="dxa"/>
          </w:tcPr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физическое лицо по российскому законодательству иметь в собственности несколько квартир?</w:t>
            </w:r>
          </w:p>
        </w:tc>
        <w:tc>
          <w:tcPr>
            <w:tcW w:w="1276" w:type="dxa"/>
            <w:gridSpan w:val="6"/>
          </w:tcPr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 ГК РФ</w:t>
            </w:r>
          </w:p>
        </w:tc>
        <w:tc>
          <w:tcPr>
            <w:tcW w:w="5896" w:type="dxa"/>
            <w:gridSpan w:val="3"/>
          </w:tcPr>
          <w:p w:rsidR="009F64A8" w:rsidRPr="00C31F25" w:rsidRDefault="009F64A8" w:rsidP="00C161C5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9F64A8" w:rsidTr="00C31F25">
        <w:tc>
          <w:tcPr>
            <w:tcW w:w="534" w:type="dxa"/>
            <w:vAlign w:val="center"/>
          </w:tcPr>
          <w:p w:rsidR="009F64A8" w:rsidRPr="00C161C5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2976" w:type="dxa"/>
          </w:tcPr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Нужно ли разрешение отдела опеки и попечительства на продажу квартиры, в которой собственником является лицо, находящееся под опекой?</w:t>
            </w:r>
          </w:p>
        </w:tc>
        <w:tc>
          <w:tcPr>
            <w:tcW w:w="1276" w:type="dxa"/>
            <w:gridSpan w:val="6"/>
          </w:tcPr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ГК РФ</w:t>
            </w:r>
          </w:p>
        </w:tc>
        <w:tc>
          <w:tcPr>
            <w:tcW w:w="5896" w:type="dxa"/>
            <w:gridSpan w:val="3"/>
          </w:tcPr>
          <w:p w:rsidR="009F64A8" w:rsidRPr="00C31F25" w:rsidRDefault="009F64A8" w:rsidP="00C161C5">
            <w:pPr>
              <w:pStyle w:val="TableParagraph"/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9F64A8" w:rsidTr="00C31F25">
        <w:tc>
          <w:tcPr>
            <w:tcW w:w="534" w:type="dxa"/>
            <w:vAlign w:val="center"/>
          </w:tcPr>
          <w:p w:rsidR="009F64A8" w:rsidRPr="00C161C5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2976" w:type="dxa"/>
          </w:tcPr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276" w:type="dxa"/>
            <w:gridSpan w:val="6"/>
          </w:tcPr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ст.137 СК РФ</w:t>
            </w:r>
          </w:p>
        </w:tc>
        <w:tc>
          <w:tcPr>
            <w:tcW w:w="5896" w:type="dxa"/>
            <w:gridSpan w:val="3"/>
          </w:tcPr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4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F64A8" w:rsidRPr="00DC767D" w:rsidTr="00C31F25">
        <w:tc>
          <w:tcPr>
            <w:tcW w:w="534" w:type="dxa"/>
            <w:vAlign w:val="center"/>
          </w:tcPr>
          <w:p w:rsidR="009F64A8" w:rsidRPr="00C161C5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976" w:type="dxa"/>
          </w:tcPr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постановка гражданина на регистрационный учет?</w:t>
            </w:r>
          </w:p>
        </w:tc>
        <w:tc>
          <w:tcPr>
            <w:tcW w:w="1276" w:type="dxa"/>
            <w:gridSpan w:val="6"/>
          </w:tcPr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Пр.РФ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«Об</w:t>
            </w: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9F64A8" w:rsidRPr="00C31F25" w:rsidRDefault="009F64A8" w:rsidP="00C161C5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квартиру.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найма (аренды) с государством на квартиру.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Обязанность проживания по данному адресу.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Регистрация гражданина по месту его жительства или месту пребывания.</w:t>
            </w:r>
          </w:p>
        </w:tc>
      </w:tr>
      <w:tr w:rsidR="009F64A8" w:rsidRPr="009F64A8" w:rsidTr="00C31F25">
        <w:tc>
          <w:tcPr>
            <w:tcW w:w="534" w:type="dxa"/>
            <w:vAlign w:val="center"/>
          </w:tcPr>
          <w:p w:rsidR="009F64A8" w:rsidRPr="00C161C5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2976" w:type="dxa"/>
          </w:tcPr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276" w:type="dxa"/>
            <w:gridSpan w:val="6"/>
          </w:tcPr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F64A8" w:rsidRPr="00C31F25" w:rsidRDefault="009F64A8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47 ГК РФ</w:t>
            </w:r>
          </w:p>
        </w:tc>
        <w:tc>
          <w:tcPr>
            <w:tcW w:w="5896" w:type="dxa"/>
            <w:gridSpan w:val="3"/>
          </w:tcPr>
          <w:p w:rsidR="009F64A8" w:rsidRPr="00C31F25" w:rsidRDefault="009F64A8" w:rsidP="00C161C5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рождении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или свидетельство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 регистрации брака.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Свидетельство на основании записи в актовой книге.</w:t>
            </w:r>
          </w:p>
          <w:p w:rsidR="009F64A8" w:rsidRPr="00C31F25" w:rsidRDefault="009F64A8" w:rsidP="00C161C5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Справка или ответ на запрос об актовой записи.</w:t>
            </w:r>
          </w:p>
          <w:p w:rsidR="009F64A8" w:rsidRDefault="009F64A8" w:rsidP="00C161C5">
            <w:pPr>
              <w:pStyle w:val="Table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</w:t>
            </w:r>
            <w:r w:rsidR="00C161C5"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удостоверяющий личность (паспорт).</w:t>
            </w:r>
          </w:p>
          <w:p w:rsidR="00C31F25" w:rsidRPr="00C31F25" w:rsidRDefault="00C31F25" w:rsidP="00C31F25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6A9A" w:rsidRPr="00DC767D" w:rsidTr="00C31F25">
        <w:tc>
          <w:tcPr>
            <w:tcW w:w="534" w:type="dxa"/>
            <w:vAlign w:val="center"/>
          </w:tcPr>
          <w:p w:rsidR="00306A9A" w:rsidRPr="00C161C5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16</w:t>
            </w:r>
          </w:p>
        </w:tc>
        <w:tc>
          <w:tcPr>
            <w:tcW w:w="2976" w:type="dxa"/>
          </w:tcPr>
          <w:p w:rsidR="0026643C" w:rsidRPr="00C31F25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C31F25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276" w:type="dxa"/>
            <w:gridSpan w:val="6"/>
          </w:tcPr>
          <w:p w:rsidR="00C7589E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Постановление Пр.</w:t>
            </w:r>
            <w:r w:rsid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РФ «Об</w:t>
            </w:r>
          </w:p>
          <w:p w:rsidR="00306A9A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утверждении правил регистрации…»</w:t>
            </w:r>
          </w:p>
        </w:tc>
        <w:tc>
          <w:tcPr>
            <w:tcW w:w="5896" w:type="dxa"/>
            <w:gridSpan w:val="3"/>
          </w:tcPr>
          <w:p w:rsidR="00C7589E" w:rsidRPr="00C31F25" w:rsidRDefault="00C7589E" w:rsidP="00C161C5">
            <w:pPr>
              <w:pStyle w:val="Table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C31F25" w:rsidRDefault="00C7589E" w:rsidP="00C161C5">
            <w:pPr>
              <w:pStyle w:val="Table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 при предъявлении договора найма жилого помещения.</w:t>
            </w:r>
          </w:p>
          <w:p w:rsidR="00C7589E" w:rsidRPr="00C31F25" w:rsidRDefault="00C7589E" w:rsidP="00C161C5">
            <w:pPr>
              <w:pStyle w:val="Table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306A9A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с согласия собственника на срок действия договора найма жилого помещения</w:t>
            </w:r>
          </w:p>
        </w:tc>
      </w:tr>
      <w:tr w:rsidR="00306A9A" w:rsidRPr="00DC767D" w:rsidTr="00C31F25">
        <w:tc>
          <w:tcPr>
            <w:tcW w:w="534" w:type="dxa"/>
            <w:vAlign w:val="center"/>
          </w:tcPr>
          <w:p w:rsidR="00306A9A" w:rsidRPr="00C161C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33999"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976" w:type="dxa"/>
          </w:tcPr>
          <w:p w:rsidR="0026643C" w:rsidRPr="00C31F25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C31F25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Местом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жительства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малолетних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признается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276" w:type="dxa"/>
            <w:gridSpan w:val="6"/>
          </w:tcPr>
          <w:p w:rsidR="0026643C" w:rsidRPr="00C31F25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C31F25">
              <w:rPr>
                <w:rFonts w:ascii="Times New Roman" w:hAnsi="Times New Roman" w:cs="Times New Roman"/>
                <w:sz w:val="20"/>
                <w:szCs w:val="20"/>
              </w:rPr>
              <w:t>. 20 ГК РФ</w:t>
            </w:r>
          </w:p>
        </w:tc>
        <w:tc>
          <w:tcPr>
            <w:tcW w:w="5896" w:type="dxa"/>
            <w:gridSpan w:val="3"/>
          </w:tcPr>
          <w:p w:rsidR="00C7589E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Место жительства их законных представителей</w:t>
            </w:r>
          </w:p>
          <w:p w:rsidR="00306A9A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Место, определяемое их законными представителями.</w:t>
            </w:r>
          </w:p>
        </w:tc>
      </w:tr>
      <w:tr w:rsidR="00306A9A" w:rsidRPr="00DC767D" w:rsidTr="00C31F25">
        <w:tc>
          <w:tcPr>
            <w:tcW w:w="534" w:type="dxa"/>
            <w:vAlign w:val="center"/>
          </w:tcPr>
          <w:p w:rsidR="00306A9A" w:rsidRPr="00C161C5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6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76" w:type="dxa"/>
          </w:tcPr>
          <w:p w:rsidR="0026643C" w:rsidRPr="00C31F25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C31F25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C31F25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276" w:type="dxa"/>
            <w:gridSpan w:val="6"/>
          </w:tcPr>
          <w:p w:rsidR="0026643C" w:rsidRPr="00C31F25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C31F25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C31F25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 ГК РФ</w:t>
            </w:r>
          </w:p>
        </w:tc>
        <w:tc>
          <w:tcPr>
            <w:tcW w:w="5896" w:type="dxa"/>
            <w:gridSpan w:val="3"/>
          </w:tcPr>
          <w:p w:rsidR="00C7589E" w:rsidRPr="00C31F25" w:rsidRDefault="00C7589E" w:rsidP="00C161C5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Граждан, который не выполнил обязательства по кредитному договору, обеспеченные ипотекой.</w:t>
            </w:r>
          </w:p>
          <w:p w:rsidR="00C7589E" w:rsidRPr="00C31F25" w:rsidRDefault="00C7589E" w:rsidP="00C161C5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306A9A" w:rsidRPr="00C31F25" w:rsidRDefault="00C7589E" w:rsidP="00C161C5">
            <w:pPr>
              <w:pStyle w:val="TableParagraph"/>
              <w:numPr>
                <w:ilvl w:val="0"/>
                <w:numId w:val="26"/>
              </w:numPr>
              <w:tabs>
                <w:tab w:val="left" w:pos="92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31F2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Гражданин, в отношении которого судом принято решение о взыскании суммы долга, превышающей 500 тысяч рублей.</w:t>
            </w:r>
          </w:p>
        </w:tc>
      </w:tr>
      <w:tr w:rsidR="004941E7" w:rsidRPr="0030549C" w:rsidTr="004941E7">
        <w:tc>
          <w:tcPr>
            <w:tcW w:w="10682" w:type="dxa"/>
            <w:gridSpan w:val="11"/>
            <w:vAlign w:val="center"/>
          </w:tcPr>
          <w:p w:rsidR="004941E7" w:rsidRPr="004941E7" w:rsidRDefault="004941E7" w:rsidP="004941E7">
            <w:pPr>
              <w:pStyle w:val="TableParagraph"/>
              <w:tabs>
                <w:tab w:val="left" w:pos="921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4941E7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Юридические лица</w:t>
            </w:r>
          </w:p>
        </w:tc>
      </w:tr>
      <w:tr w:rsidR="00306A9A" w:rsidRPr="0036680F" w:rsidTr="0026643C">
        <w:tc>
          <w:tcPr>
            <w:tcW w:w="534" w:type="dxa"/>
            <w:vAlign w:val="center"/>
          </w:tcPr>
          <w:p w:rsidR="00306A9A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37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только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правом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26643C" w:rsidP="00C161C5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Государственные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муниципальные и </w:t>
            </w:r>
            <w:r w:rsidR="00C7589E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унитарные предприятия – не могут, другие юридические лица – могут.</w:t>
            </w:r>
          </w:p>
          <w:p w:rsidR="00306A9A" w:rsidRPr="0036680F" w:rsidRDefault="00C7589E" w:rsidP="00C161C5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Может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Ст.49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Обладать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правами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обязанностями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соответствующими целям деятельности в соответствии с учредительными документами и исполнять обязанности, связанные с этой деятельностью.</w:t>
            </w:r>
          </w:p>
          <w:p w:rsidR="00306A9A" w:rsidRPr="0036680F" w:rsidRDefault="00C7589E" w:rsidP="00C161C5">
            <w:pPr>
              <w:pStyle w:val="TableParagraph"/>
              <w:numPr>
                <w:ilvl w:val="0"/>
                <w:numId w:val="28"/>
              </w:numPr>
              <w:tabs>
                <w:tab w:val="left" w:pos="110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Обладать гражданскими правами, соответствующими целям деятельности в соответствии с учредительными документами, исполнять обязанности, связанные с этой деятельностью и нести ответственность.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49, 51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утверждения учредительных документов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 собрании учредителей.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момента государственной регистрации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юриди-ческого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 момента создания исполнительных органов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ческого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лица.</w:t>
            </w:r>
          </w:p>
          <w:p w:rsidR="00306A9A" w:rsidRPr="0036680F" w:rsidRDefault="00C7589E" w:rsidP="00C161C5">
            <w:pPr>
              <w:pStyle w:val="TableParagraph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получения лицензии юридическим лицом.</w:t>
            </w:r>
          </w:p>
        </w:tc>
      </w:tr>
      <w:tr w:rsidR="004941E7" w:rsidRPr="0036680F" w:rsidTr="004941E7">
        <w:tc>
          <w:tcPr>
            <w:tcW w:w="10682" w:type="dxa"/>
            <w:gridSpan w:val="11"/>
            <w:vAlign w:val="center"/>
          </w:tcPr>
          <w:p w:rsidR="004941E7" w:rsidRPr="0036680F" w:rsidRDefault="004941E7" w:rsidP="004941E7">
            <w:pPr>
              <w:pStyle w:val="TableParagraph"/>
              <w:ind w:left="1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6680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Объекты гражданских правоотношений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7589E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объект</w:t>
            </w: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называется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-местом?</w:t>
            </w:r>
          </w:p>
        </w:tc>
        <w:tc>
          <w:tcPr>
            <w:tcW w:w="1361" w:type="dxa"/>
            <w:gridSpan w:val="6"/>
          </w:tcPr>
          <w:p w:rsidR="00C7589E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Ст.130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Доля в праве общей долевой собственности на нежилое помещение – паркинг.</w:t>
            </w:r>
          </w:p>
          <w:p w:rsidR="00C7589E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Часть 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 порядке.</w:t>
            </w: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Место для парковки автомобиля, не является самостоятельным объектом недвижимости, относится к общему имуществу многоквартирного дома.</w:t>
            </w:r>
          </w:p>
        </w:tc>
      </w:tr>
      <w:tr w:rsidR="00306A9A" w:rsidRPr="0036680F" w:rsidTr="0026643C">
        <w:tc>
          <w:tcPr>
            <w:tcW w:w="534" w:type="dxa"/>
            <w:vAlign w:val="center"/>
          </w:tcPr>
          <w:p w:rsidR="00306A9A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Какой из перечисленных объектов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не относится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 недвижимому имуществу?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Ст.130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Объекты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незавершенного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лесного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фонда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Лес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36680F" w:rsidRDefault="00C7589E" w:rsidP="00C161C5">
            <w:pPr>
              <w:pStyle w:val="TableParagraph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Суда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внутреннего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плавания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223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купли-продажи, предметом которого является нежилое помещение.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нежилого помещения от продавца к покупателю.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306A9A" w:rsidRDefault="00C7589E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 купли-продажи и передачи недвижимого имущества от продавца к покупателю.</w:t>
            </w:r>
          </w:p>
          <w:p w:rsidR="0036680F" w:rsidRPr="0036680F" w:rsidRDefault="0036680F" w:rsidP="00C161C5">
            <w:pPr>
              <w:pStyle w:val="TableParagraph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941E7" w:rsidRPr="0036680F" w:rsidTr="004941E7">
        <w:tc>
          <w:tcPr>
            <w:tcW w:w="10682" w:type="dxa"/>
            <w:gridSpan w:val="11"/>
            <w:vAlign w:val="center"/>
          </w:tcPr>
          <w:p w:rsidR="0036680F" w:rsidRDefault="0036680F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Default="004941E7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6680F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Понятие сделки и их классификация. Недействительные сделки</w:t>
            </w:r>
          </w:p>
          <w:p w:rsidR="0036680F" w:rsidRPr="0036680F" w:rsidRDefault="0036680F" w:rsidP="004941E7">
            <w:pPr>
              <w:pStyle w:val="TableParagraph"/>
              <w:ind w:left="10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306A9A" w:rsidRPr="0036680F" w:rsidTr="0026643C">
        <w:tc>
          <w:tcPr>
            <w:tcW w:w="534" w:type="dxa"/>
            <w:vAlign w:val="center"/>
          </w:tcPr>
          <w:p w:rsidR="00306A9A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сделка?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153 ГК РФ</w:t>
            </w:r>
          </w:p>
        </w:tc>
        <w:tc>
          <w:tcPr>
            <w:tcW w:w="5612" w:type="dxa"/>
          </w:tcPr>
          <w:p w:rsidR="00C7589E" w:rsidRPr="0036680F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приобретения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Событие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7589E" w:rsidRPr="0036680F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Действие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36680F" w:rsidRDefault="00C7589E" w:rsidP="00C161C5">
            <w:pPr>
              <w:pStyle w:val="TableParagraph"/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поступок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C161C5" w:rsidRPr="0036680F" w:rsidRDefault="00C161C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161C5" w:rsidRPr="0036680F" w:rsidRDefault="00C161C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C7589E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Кто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вправе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совершать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сделки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153 ГК РФ</w:t>
            </w:r>
          </w:p>
        </w:tc>
        <w:tc>
          <w:tcPr>
            <w:tcW w:w="5612" w:type="dxa"/>
          </w:tcPr>
          <w:p w:rsidR="003B0F99" w:rsidRPr="0036680F" w:rsidRDefault="003B0F99" w:rsidP="00C161C5">
            <w:pPr>
              <w:pStyle w:val="Table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юридические лица, органы государственной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влас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органы местного самоуправления,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муниципальные образования.</w:t>
            </w:r>
          </w:p>
          <w:p w:rsidR="003B0F99" w:rsidRPr="0036680F" w:rsidRDefault="003B0F99" w:rsidP="00C161C5">
            <w:pPr>
              <w:pStyle w:val="Table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Граждане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юридические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6643C" w:rsidRPr="0036680F" w:rsidRDefault="003B0F99" w:rsidP="00C161C5">
            <w:pPr>
              <w:pStyle w:val="Table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Граждане, юридические лица, Российская </w:t>
            </w:r>
          </w:p>
          <w:p w:rsidR="00306A9A" w:rsidRPr="0036680F" w:rsidRDefault="003B0F99" w:rsidP="00C161C5">
            <w:pPr>
              <w:pStyle w:val="TableParagraph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Федерация, субъекты Российской Федерации и муниципальные образования.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75" w:type="dxa"/>
            <w:gridSpan w:val="3"/>
          </w:tcPr>
          <w:p w:rsidR="00306A9A" w:rsidRPr="0036680F" w:rsidRDefault="003B0F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  <w:r w:rsidR="0026643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ст.54 ФЗ</w:t>
            </w: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218-ФЗ</w:t>
            </w:r>
          </w:p>
        </w:tc>
        <w:tc>
          <w:tcPr>
            <w:tcW w:w="5612" w:type="dxa"/>
          </w:tcPr>
          <w:p w:rsidR="003B0F99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устной, простой письменной или путем обмена правоустанавливающими документами.</w:t>
            </w:r>
          </w:p>
          <w:p w:rsidR="003B0F99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простой письменной форме</w:t>
            </w:r>
          </w:p>
          <w:p w:rsidR="003B0F99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нотариальной форме.</w:t>
            </w: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письменной форме простой или нотариальной.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C161C5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3175" w:type="dxa"/>
            <w:gridSpan w:val="3"/>
          </w:tcPr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361" w:type="dxa"/>
            <w:gridSpan w:val="6"/>
          </w:tcPr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6643C" w:rsidRPr="0036680F" w:rsidRDefault="0026643C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161 ГК РФ</w:t>
            </w:r>
          </w:p>
        </w:tc>
        <w:tc>
          <w:tcPr>
            <w:tcW w:w="5612" w:type="dxa"/>
          </w:tcPr>
          <w:p w:rsidR="003B0F99" w:rsidRPr="0036680F" w:rsidRDefault="003B0F99" w:rsidP="00C161C5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для которых закон не требует нотариальной формы.</w:t>
            </w:r>
          </w:p>
          <w:p w:rsidR="003B0F99" w:rsidRPr="0036680F" w:rsidRDefault="003B0F99" w:rsidP="00C161C5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 между юридическими лицами, а также с участием граждан, если сумма сделки не менее чем в 10  раз превышает установленный законом минимальный размер оплаты труда.</w:t>
            </w:r>
          </w:p>
          <w:p w:rsidR="003B0F99" w:rsidRPr="0036680F" w:rsidRDefault="003B0F99" w:rsidP="00C161C5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Сделки, в которых момент совершения сделки не совпадает с моментом ее исполнения.</w:t>
            </w:r>
          </w:p>
          <w:p w:rsidR="003B0F99" w:rsidRPr="0036680F" w:rsidRDefault="003B0F99" w:rsidP="00C161C5">
            <w:pPr>
              <w:pStyle w:val="TableParagraph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Сделки юридических лиц между собой и с гражданами, а также сделки граждан между собой на сумму, превышающую</w:t>
            </w:r>
          </w:p>
          <w:p w:rsidR="003B0F99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тысяч рублей, а в случаях, установленных законом – независимо от суммы сделки.</w:t>
            </w: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Договоры, завещания, доверенности,  а также иные сделки в случаях, установленных законом или соглашением сторон.</w:t>
            </w:r>
          </w:p>
        </w:tc>
      </w:tr>
      <w:tr w:rsidR="00306A9A" w:rsidRPr="00DC767D" w:rsidTr="0026643C">
        <w:tc>
          <w:tcPr>
            <w:tcW w:w="534" w:type="dxa"/>
            <w:vAlign w:val="center"/>
          </w:tcPr>
          <w:p w:rsidR="00306A9A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75" w:type="dxa"/>
            <w:gridSpan w:val="3"/>
          </w:tcPr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общие последствия недействительности сделки?</w:t>
            </w:r>
          </w:p>
        </w:tc>
        <w:tc>
          <w:tcPr>
            <w:tcW w:w="1361" w:type="dxa"/>
            <w:gridSpan w:val="6"/>
          </w:tcPr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167 ГК РФ</w:t>
            </w:r>
          </w:p>
        </w:tc>
        <w:tc>
          <w:tcPr>
            <w:tcW w:w="5612" w:type="dxa"/>
          </w:tcPr>
          <w:p w:rsidR="000E0D6E" w:rsidRPr="0036680F" w:rsidRDefault="000E0D6E" w:rsidP="000E0D6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Сделка не влечет юридических последствий. В случае исполнения сделки все полученное по сделке взыскивается в доход РФ, а при невиновности одной из сторон ей возвращается все переданное ею по сделке.</w:t>
            </w:r>
          </w:p>
          <w:p w:rsidR="000E0D6E" w:rsidRPr="0036680F" w:rsidRDefault="000E0D6E" w:rsidP="000E0D6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Виновная сторона возмещает понесенные другой стороной убытки в полном объеме.</w:t>
            </w:r>
          </w:p>
          <w:p w:rsidR="003B0F99" w:rsidRPr="0036680F" w:rsidRDefault="000E0D6E" w:rsidP="000E0D6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Виновная сторона возмещает другой стороне реальный ущерб.</w:t>
            </w:r>
          </w:p>
          <w:p w:rsidR="00306A9A" w:rsidRDefault="000E0D6E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Сделка не влечет юридических последствий.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Каждая из сторон обязана возвратить другой стороне все полученное по сделке, а при невозможности возвратить полученное в натуре, возместить его стоимость, если иные последствия недействительности сделки не предусмотрены законом.</w:t>
            </w:r>
          </w:p>
          <w:p w:rsidR="0036680F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06A9A" w:rsidRPr="0036680F" w:rsidTr="0026643C">
        <w:tc>
          <w:tcPr>
            <w:tcW w:w="534" w:type="dxa"/>
            <w:vAlign w:val="center"/>
          </w:tcPr>
          <w:p w:rsidR="00306A9A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сделок относится к односторонним?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п. 2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154 ГК РФ</w:t>
            </w:r>
          </w:p>
        </w:tc>
        <w:tc>
          <w:tcPr>
            <w:tcW w:w="5612" w:type="dxa"/>
          </w:tcPr>
          <w:p w:rsidR="003B0F99" w:rsidRPr="0036680F" w:rsidRDefault="003B0F99" w:rsidP="000E0D6E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Купля-продажа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36680F" w:rsidRDefault="003B0F99" w:rsidP="000E0D6E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36680F" w:rsidRDefault="003B0F99" w:rsidP="000E0D6E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Мена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0F99" w:rsidRPr="0036680F" w:rsidRDefault="003B0F99" w:rsidP="000E0D6E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Завещание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A9A" w:rsidRPr="0036680F" w:rsidRDefault="003B0F99" w:rsidP="000E0D6E">
            <w:pPr>
              <w:pStyle w:val="TableParagraph"/>
              <w:numPr>
                <w:ilvl w:val="0"/>
                <w:numId w:val="47"/>
              </w:numPr>
              <w:tabs>
                <w:tab w:val="left" w:pos="1021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Ипотека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06A9A" w:rsidRPr="00DC767D" w:rsidTr="0026643C">
        <w:trPr>
          <w:trHeight w:val="943"/>
        </w:trPr>
        <w:tc>
          <w:tcPr>
            <w:tcW w:w="534" w:type="dxa"/>
            <w:vAlign w:val="center"/>
          </w:tcPr>
          <w:p w:rsidR="00306A9A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306A9A" w:rsidRPr="0036680F" w:rsidRDefault="003B0F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действительной сделка, совершенная лицом, действующим по принуждению родственников?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6A9A" w:rsidRPr="0036680F" w:rsidRDefault="003B0F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179 ГК РФ</w:t>
            </w:r>
          </w:p>
        </w:tc>
        <w:tc>
          <w:tcPr>
            <w:tcW w:w="5612" w:type="dxa"/>
          </w:tcPr>
          <w:p w:rsidR="003B0F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3B0F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так как есть основания для признания сделки кабальной.</w:t>
            </w:r>
          </w:p>
          <w:p w:rsidR="00306A9A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B0F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родственники действовали в своих интересах.</w:t>
            </w:r>
          </w:p>
          <w:p w:rsidR="0036680F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C2D92" w:rsidRPr="00DC767D" w:rsidTr="00FC2D92">
        <w:tc>
          <w:tcPr>
            <w:tcW w:w="534" w:type="dxa"/>
            <w:vAlign w:val="center"/>
          </w:tcPr>
          <w:p w:rsidR="00FC2D92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33999" w:rsidRPr="0036680F" w:rsidRDefault="00A33999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условия оформления сделки купли – продажи недвижимого имущества:</w:t>
            </w:r>
          </w:p>
        </w:tc>
        <w:tc>
          <w:tcPr>
            <w:tcW w:w="6973" w:type="dxa"/>
            <w:gridSpan w:val="7"/>
          </w:tcPr>
          <w:p w:rsidR="00FC2D92" w:rsidRPr="0036680F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путем составления и подписания сторонами договора в простой письменной форме с последующей регистрацией его в Учреждении юстиции.</w:t>
            </w:r>
          </w:p>
          <w:p w:rsidR="00FC2D92" w:rsidRPr="0036680F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путем подписания сторонами договора в нотариальной конторе с последующей регистрацией его в Учреждении юстиции.</w:t>
            </w:r>
          </w:p>
          <w:p w:rsidR="00FC2D92" w:rsidRPr="0036680F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Возможна простая письменная форма, за исключением случаев когда законом предусмотрено обязательное нотариальное удостоверение сделки, с последующей её регистрацией в Федеральном органе исполнительной власти, осуществляющем регистрацию прав.</w:t>
            </w:r>
          </w:p>
          <w:p w:rsidR="00FC2D92" w:rsidRPr="0036680F" w:rsidRDefault="00FC2D92" w:rsidP="00C161C5">
            <w:pPr>
              <w:pStyle w:val="TableParagraph"/>
              <w:tabs>
                <w:tab w:val="left" w:pos="10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Достаточно составления и подписания договора в нотариальной конторе.</w:t>
            </w:r>
          </w:p>
        </w:tc>
      </w:tr>
      <w:tr w:rsidR="00FC2D92" w:rsidRPr="00DC767D" w:rsidTr="00FC2D92">
        <w:tc>
          <w:tcPr>
            <w:tcW w:w="534" w:type="dxa"/>
            <w:vAlign w:val="center"/>
          </w:tcPr>
          <w:p w:rsidR="00FC2D92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какой сделке продавец обязуется передать объект недвижимости в собственность покупателю, а покупатель принять объект и уплатить за него определенную цену?</w:t>
            </w:r>
          </w:p>
        </w:tc>
        <w:tc>
          <w:tcPr>
            <w:tcW w:w="6973" w:type="dxa"/>
            <w:gridSpan w:val="7"/>
          </w:tcPr>
          <w:p w:rsidR="00A33999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Мена.</w:t>
            </w:r>
          </w:p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Купля-продажа.</w:t>
            </w:r>
          </w:p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Обмен.</w:t>
            </w:r>
          </w:p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Дарение.</w:t>
            </w:r>
          </w:p>
        </w:tc>
      </w:tr>
      <w:tr w:rsidR="00FC2D92" w:rsidRPr="0036680F" w:rsidTr="00FC2D92">
        <w:tc>
          <w:tcPr>
            <w:tcW w:w="534" w:type="dxa"/>
            <w:vAlign w:val="center"/>
          </w:tcPr>
          <w:p w:rsidR="00FC2D92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Правоустанавливающим документом на квартиру является:</w:t>
            </w:r>
          </w:p>
        </w:tc>
        <w:tc>
          <w:tcPr>
            <w:tcW w:w="6973" w:type="dxa"/>
            <w:gridSpan w:val="7"/>
          </w:tcPr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купли-продажи.</w:t>
            </w:r>
          </w:p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с клиентом на оказание услуг.</w:t>
            </w:r>
          </w:p>
          <w:p w:rsidR="00FC2D92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Договор залога.</w:t>
            </w:r>
          </w:p>
          <w:p w:rsidR="0036680F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A33999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Домовая книга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C2D92" w:rsidRPr="00DC767D" w:rsidTr="00FC2D92">
        <w:tc>
          <w:tcPr>
            <w:tcW w:w="534" w:type="dxa"/>
            <w:vAlign w:val="center"/>
          </w:tcPr>
          <w:p w:rsidR="00FC2D92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ли заявителю при подаче документов опись документов, принятых для оказания государственной услуги по регистрации прав?</w:t>
            </w:r>
          </w:p>
        </w:tc>
        <w:tc>
          <w:tcPr>
            <w:tcW w:w="6973" w:type="dxa"/>
            <w:gridSpan w:val="7"/>
          </w:tcPr>
          <w:p w:rsidR="00FC2D92" w:rsidRPr="0036680F" w:rsidRDefault="00A33999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A339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 только недееспособным лицам.</w:t>
            </w: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A339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A3399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Выдается, если представлено не менее 50% пакета документов.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tabs>
                <w:tab w:val="left" w:pos="954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tabs>
                <w:tab w:val="left" w:pos="954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tabs>
                <w:tab w:val="left" w:pos="954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3B0F99" w:rsidP="00C161C5">
            <w:pPr>
              <w:pStyle w:val="TableParagraph"/>
              <w:tabs>
                <w:tab w:val="left" w:pos="954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правообладателях, а также иных установленных законом сведений.</w:t>
            </w:r>
          </w:p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сведений об объекте недвижимости, учтенных в соответствии с законом в государственном кадастре недвижимости.</w:t>
            </w:r>
          </w:p>
          <w:p w:rsidR="003B0F99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Свод достоверных систематизированных сведений о зарегистрированных правах на объекты недвижимости, основаниях их возникновения, правообладателях, а также иных установленных законом сведений.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EB5D23" w:rsidP="0036680F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 кадастровый учет?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Юридический акт признания и подтверждения государством объекта недвижимого имущества в соответствии с требованиями закона.</w:t>
            </w:r>
          </w:p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EB5D2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Выполнение уполномоченным лицом в отношении недвижимого имущества в соответствии с требованиями, установленными законом, работ, в результате которых обеспечивается подготовка документов, содержащих необходимые для осуществления кадастрового учета сведения о таком недвижимом имуществе.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называется кадастровым номером?</w:t>
            </w:r>
          </w:p>
        </w:tc>
        <w:tc>
          <w:tcPr>
            <w:tcW w:w="1361" w:type="dxa"/>
            <w:gridSpan w:val="6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Уникальный номер объекта недвижимости.</w:t>
            </w:r>
          </w:p>
          <w:p w:rsidR="003B0F99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Неизменяемый, не повторяющийся во времени и на территории РФ учетный номер, присваиваемый объекту недвижимости кадастровым инженером.</w:t>
            </w:r>
          </w:p>
          <w:p w:rsidR="0036680F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B0F99" w:rsidRPr="0036680F" w:rsidTr="0026643C">
        <w:tc>
          <w:tcPr>
            <w:tcW w:w="534" w:type="dxa"/>
            <w:vAlign w:val="center"/>
          </w:tcPr>
          <w:p w:rsidR="003B0F99" w:rsidRPr="0036680F" w:rsidRDefault="0036680F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39</w:t>
            </w:r>
          </w:p>
        </w:tc>
        <w:tc>
          <w:tcPr>
            <w:tcW w:w="3175" w:type="dxa"/>
            <w:gridSpan w:val="3"/>
          </w:tcPr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361" w:type="dxa"/>
            <w:gridSpan w:val="6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Ст.14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EB5D23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 случаях, предусмотренных законом.</w:t>
            </w:r>
          </w:p>
          <w:p w:rsidR="00745075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возможна.</w:t>
            </w:r>
          </w:p>
          <w:p w:rsidR="003B0F99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Осуществляется всегда.</w:t>
            </w:r>
          </w:p>
        </w:tc>
      </w:tr>
      <w:tr w:rsidR="003B0F99" w:rsidRPr="0036680F" w:rsidTr="0026643C">
        <w:tc>
          <w:tcPr>
            <w:tcW w:w="534" w:type="dxa"/>
            <w:vAlign w:val="center"/>
          </w:tcPr>
          <w:p w:rsidR="003B0F99" w:rsidRPr="0036680F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постановку объекта недвижимого имущества на кадастровый учет?</w:t>
            </w:r>
          </w:p>
        </w:tc>
        <w:tc>
          <w:tcPr>
            <w:tcW w:w="1361" w:type="dxa"/>
            <w:gridSpan w:val="6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36680F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План объекта недвижимости.</w:t>
            </w:r>
          </w:p>
          <w:p w:rsidR="00745075" w:rsidRPr="0036680F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Выписка из ЕГРН.</w:t>
            </w:r>
          </w:p>
          <w:p w:rsidR="00745075" w:rsidRPr="0036680F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Техническая информация об объекте недвижимости.</w:t>
            </w:r>
          </w:p>
          <w:p w:rsidR="003B0F99" w:rsidRPr="0036680F" w:rsidRDefault="00FC2D92" w:rsidP="00C161C5">
            <w:pPr>
              <w:pStyle w:val="TableParagraph"/>
              <w:tabs>
                <w:tab w:val="left" w:pos="1055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Технический паспорт объекта недвижимости.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tabs>
                <w:tab w:val="left" w:pos="921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tabs>
                <w:tab w:val="left" w:pos="921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tabs>
                <w:tab w:val="left" w:pos="921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745075" w:rsidP="00C161C5">
            <w:pPr>
              <w:pStyle w:val="TableParagraph"/>
              <w:tabs>
                <w:tab w:val="left" w:pos="921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на недвижимость подлежат государственной регистрации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131 ГК РФ</w:t>
            </w:r>
          </w:p>
        </w:tc>
        <w:tc>
          <w:tcPr>
            <w:tcW w:w="5612" w:type="dxa"/>
          </w:tcPr>
          <w:p w:rsidR="00745075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собственности, хозяйственного ведения, право оперативного управления,  право  пожизненного  наследуемого владения и право пользования недвижимым имуществом.</w:t>
            </w:r>
          </w:p>
          <w:p w:rsidR="00745075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Права владения, пользования и распоряжения на недвижимое имущество.</w:t>
            </w:r>
          </w:p>
          <w:p w:rsidR="00745075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 права на недвижимое имущество.</w:t>
            </w:r>
          </w:p>
          <w:p w:rsidR="003B0F99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собственности, право хозяйственного 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переход и прекращение.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происходит переход имущественного права на объект недвижимости при совершении сделки с ним?</w:t>
            </w:r>
          </w:p>
        </w:tc>
        <w:tc>
          <w:tcPr>
            <w:tcW w:w="1361" w:type="dxa"/>
            <w:gridSpan w:val="6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подписания договора.</w:t>
            </w:r>
          </w:p>
          <w:p w:rsidR="00745075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имущества участниками сделки и подписания акта приема передачи.</w:t>
            </w:r>
          </w:p>
          <w:p w:rsidR="00745075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оплаты или исполнения иных финансовых обязательств.</w:t>
            </w:r>
          </w:p>
          <w:p w:rsidR="003B0F99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745075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внесения записи о переходе права в ЕГРН.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75" w:type="dxa"/>
            <w:gridSpan w:val="3"/>
          </w:tcPr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361" w:type="dxa"/>
            <w:gridSpan w:val="6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течении пяти рабочих дней.</w:t>
            </w: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течении трех рабочих дней.</w:t>
            </w: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течении семи рабочих дней.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течение одного рабочего дня.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ведется Единый государственный реестр недвижимости?</w:t>
            </w:r>
          </w:p>
        </w:tc>
        <w:tc>
          <w:tcPr>
            <w:tcW w:w="1361" w:type="dxa"/>
            <w:gridSpan w:val="6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7 ФЗ О гос.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регистрации недвижимости</w:t>
            </w:r>
          </w:p>
        </w:tc>
        <w:tc>
          <w:tcPr>
            <w:tcW w:w="5612" w:type="dxa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 электронной форме.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На бумажном носителе.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75" w:type="dxa"/>
            <w:gridSpan w:val="3"/>
          </w:tcPr>
          <w:p w:rsidR="003B0F99" w:rsidRPr="0036680F" w:rsidRDefault="00745075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26 ФЗ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Заявителю отказывается в регистрации перехода прав на долю в право общей долевой собственности.</w:t>
            </w:r>
          </w:p>
          <w:p w:rsidR="00745075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Регистрация приостанавливается до момента получения (оформления) ответа участников долевой собственности или вступления в законную силу решения суда по данному вопросу.</w:t>
            </w:r>
          </w:p>
          <w:p w:rsidR="003B0F99" w:rsidRPr="0036680F" w:rsidRDefault="00745075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 истек.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175" w:type="dxa"/>
            <w:gridSpan w:val="3"/>
          </w:tcPr>
          <w:p w:rsidR="003B0F99" w:rsidRPr="0036680F" w:rsidRDefault="001E0726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361" w:type="dxa"/>
            <w:gridSpan w:val="6"/>
          </w:tcPr>
          <w:p w:rsidR="001E0726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 ФЗ</w:t>
            </w:r>
          </w:p>
          <w:p w:rsidR="003B0F99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один месяц.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два месяца.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один год.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три месяца.</w:t>
            </w:r>
          </w:p>
          <w:p w:rsidR="003B0F99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более, чем на шесть месяцев.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1E0726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купли— продажи?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3B0F99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1E0726" w:rsidRPr="00DE7BE2" w:rsidRDefault="00FC2D92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E0726" w:rsidRPr="00DE7B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Регистрация перехода права собственности будет проведена по заявлению другой стороны.</w:t>
            </w:r>
          </w:p>
          <w:p w:rsidR="001E0726" w:rsidRPr="00DE7BE2" w:rsidRDefault="00FC2D92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E7B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1E0726" w:rsidRPr="00DE7B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3B0F99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E7B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1E0726" w:rsidRPr="00DE7BE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3175" w:type="dxa"/>
            <w:gridSpan w:val="3"/>
          </w:tcPr>
          <w:p w:rsidR="003B0F99" w:rsidRPr="0036680F" w:rsidRDefault="001E0726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право правообладатель объекта недвижимости внести в ЕГРН запись о невозможности государственной регистрации без его участия?</w:t>
            </w:r>
          </w:p>
        </w:tc>
        <w:tc>
          <w:tcPr>
            <w:tcW w:w="1361" w:type="dxa"/>
            <w:gridSpan w:val="6"/>
          </w:tcPr>
          <w:p w:rsidR="001E0726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 ФЗ</w:t>
            </w:r>
          </w:p>
          <w:p w:rsidR="003B0F99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3B0F99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особых случаях да.</w:t>
            </w:r>
          </w:p>
        </w:tc>
      </w:tr>
      <w:tr w:rsidR="003B0F99" w:rsidRPr="00DC767D" w:rsidTr="0026643C">
        <w:tc>
          <w:tcPr>
            <w:tcW w:w="534" w:type="dxa"/>
            <w:vAlign w:val="center"/>
          </w:tcPr>
          <w:p w:rsidR="003B0F99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1E0726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B0F99" w:rsidRPr="0036680F" w:rsidRDefault="001E0726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302 ГК РФ</w:t>
            </w:r>
          </w:p>
        </w:tc>
        <w:tc>
          <w:tcPr>
            <w:tcW w:w="5612" w:type="dxa"/>
          </w:tcPr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не имело права отчуждать имущество.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приобрело имущество на основании возмездной сделки.</w:t>
            </w:r>
          </w:p>
          <w:p w:rsidR="003B0F99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1E0726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Лицо, которое не знало и не могло знать о том, что приобретенное им на возмездной основе имущество не подлежит отчуждению.</w:t>
            </w:r>
          </w:p>
        </w:tc>
      </w:tr>
      <w:tr w:rsidR="004941E7" w:rsidRPr="0036680F" w:rsidTr="004941E7">
        <w:tc>
          <w:tcPr>
            <w:tcW w:w="10682" w:type="dxa"/>
            <w:gridSpan w:val="11"/>
            <w:vAlign w:val="center"/>
          </w:tcPr>
          <w:p w:rsidR="00DE7BE2" w:rsidRDefault="00DE7BE2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Default="004941E7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E7B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Представительство</w:t>
            </w:r>
          </w:p>
          <w:p w:rsidR="00DE7BE2" w:rsidRPr="00DE7BE2" w:rsidRDefault="00DE7BE2" w:rsidP="004941E7">
            <w:pPr>
              <w:pStyle w:val="TableParagraph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1E0726" w:rsidRPr="00DC767D" w:rsidTr="0026643C">
        <w:tc>
          <w:tcPr>
            <w:tcW w:w="534" w:type="dxa"/>
            <w:vAlign w:val="center"/>
          </w:tcPr>
          <w:p w:rsidR="001E0726" w:rsidRPr="0036680F" w:rsidRDefault="00EB5D23" w:rsidP="00DE7BE2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r w:rsidRPr="0036680F">
              <w:rPr>
                <w:rFonts w:ascii="Times New Roman" w:hAnsi="Times New Roman" w:cs="Times New Roman"/>
                <w:sz w:val="20"/>
                <w:szCs w:val="20"/>
              </w:rPr>
              <w:t xml:space="preserve">.4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</w:rPr>
              <w:t>. 182 ГК РФ</w:t>
            </w:r>
          </w:p>
        </w:tc>
        <w:tc>
          <w:tcPr>
            <w:tcW w:w="5612" w:type="dxa"/>
          </w:tcPr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Любую, если надлежащим образом оформлены полномочия представителя.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 влекущие уменьшение имущества представляемого.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представителя нельзя совершить сделку, которая по своему характеру может быть совершена только лично, а также другие сделки, указанные в законе.</w:t>
            </w:r>
          </w:p>
        </w:tc>
      </w:tr>
      <w:tr w:rsidR="001E0726" w:rsidRPr="0036680F" w:rsidTr="0026643C">
        <w:tc>
          <w:tcPr>
            <w:tcW w:w="534" w:type="dxa"/>
            <w:vAlign w:val="center"/>
          </w:tcPr>
          <w:p w:rsidR="001E0726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доверенность?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185 ГК РФ</w:t>
            </w:r>
          </w:p>
        </w:tc>
        <w:tc>
          <w:tcPr>
            <w:tcW w:w="5612" w:type="dxa"/>
          </w:tcPr>
          <w:p w:rsidR="00DA7CE7" w:rsidRPr="0036680F" w:rsidRDefault="00FC2D92" w:rsidP="00C161C5">
            <w:pPr>
              <w:pStyle w:val="TableParagraph"/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Документ, подтверждающий переход права собственности.</w:t>
            </w:r>
          </w:p>
          <w:p w:rsidR="00DA7CE7" w:rsidRPr="0036680F" w:rsidRDefault="00FC2D92" w:rsidP="00C161C5">
            <w:pPr>
              <w:pStyle w:val="TableParagraph"/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Письменное уполномочие, выдаваемое одним лицом другому лицу для представительства перед третьими лицами.</w:t>
            </w:r>
          </w:p>
          <w:p w:rsidR="00DA7CE7" w:rsidRPr="0036680F" w:rsidRDefault="00FC2D92" w:rsidP="00C161C5">
            <w:pPr>
              <w:pStyle w:val="TableParagraph"/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поверенного совершать определенные действия в совместных интересах третьего лица.</w:t>
            </w:r>
          </w:p>
          <w:p w:rsidR="001E0726" w:rsidRPr="0036680F" w:rsidRDefault="00FC2D92" w:rsidP="00C161C5">
            <w:pPr>
              <w:pStyle w:val="TableParagraph"/>
              <w:tabs>
                <w:tab w:val="left" w:pos="9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Ценная бумага.</w:t>
            </w:r>
          </w:p>
        </w:tc>
      </w:tr>
      <w:tr w:rsidR="001E0726" w:rsidRPr="00DC767D" w:rsidTr="0026643C">
        <w:tc>
          <w:tcPr>
            <w:tcW w:w="534" w:type="dxa"/>
            <w:vAlign w:val="center"/>
          </w:tcPr>
          <w:p w:rsidR="001E0726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E0726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182 ГК РФ</w:t>
            </w:r>
          </w:p>
        </w:tc>
        <w:tc>
          <w:tcPr>
            <w:tcW w:w="5612" w:type="dxa"/>
          </w:tcPr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собственного имени.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собственного имени, но с указанием, что действует в интересах лица, выдавшего доверенность.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Либо от собственного имени, либо от имени лица, выдавшего доверенность, в зависимости от того, как определено соглашением сторон.</w:t>
            </w:r>
          </w:p>
          <w:p w:rsidR="001E0726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имени лица, выдавшего доверенность.</w:t>
            </w:r>
          </w:p>
        </w:tc>
      </w:tr>
      <w:tr w:rsidR="00DA7CE7" w:rsidRPr="00DC767D" w:rsidTr="0026643C">
        <w:tc>
          <w:tcPr>
            <w:tcW w:w="534" w:type="dxa"/>
            <w:vAlign w:val="center"/>
          </w:tcPr>
          <w:p w:rsidR="00DA7CE7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188 ГК РФ</w:t>
            </w:r>
          </w:p>
        </w:tc>
        <w:tc>
          <w:tcPr>
            <w:tcW w:w="5612" w:type="dxa"/>
          </w:tcPr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влечет.</w:t>
            </w:r>
          </w:p>
          <w:p w:rsidR="00DA7CE7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C2D92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влечет, если наследники умершего подтверждают полномочия лица, которому выдана доверенность.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Влечет, 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DA7CE7" w:rsidRPr="00DC767D" w:rsidTr="0026643C">
        <w:tc>
          <w:tcPr>
            <w:tcW w:w="534" w:type="dxa"/>
            <w:vAlign w:val="center"/>
          </w:tcPr>
          <w:p w:rsidR="00DA7CE7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175" w:type="dxa"/>
            <w:gridSpan w:val="3"/>
          </w:tcPr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186 ГК РФ</w:t>
            </w:r>
          </w:p>
        </w:tc>
        <w:tc>
          <w:tcPr>
            <w:tcW w:w="5612" w:type="dxa"/>
          </w:tcPr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Место выдачи доверенности.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Дата выдачи доверенности.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действия доверенности.</w:t>
            </w:r>
          </w:p>
          <w:p w:rsidR="00DA7CE7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Удостоверительная надпись нотариуса.</w:t>
            </w:r>
          </w:p>
        </w:tc>
      </w:tr>
      <w:tr w:rsidR="00DA7CE7" w:rsidRPr="0036680F" w:rsidTr="0026643C">
        <w:tc>
          <w:tcPr>
            <w:tcW w:w="534" w:type="dxa"/>
            <w:vAlign w:val="center"/>
          </w:tcPr>
          <w:p w:rsidR="00DA7CE7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175" w:type="dxa"/>
            <w:gridSpan w:val="3"/>
          </w:tcPr>
          <w:p w:rsidR="00DA7CE7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61" w:type="dxa"/>
            <w:gridSpan w:val="6"/>
          </w:tcPr>
          <w:p w:rsidR="00FC2D92" w:rsidRPr="0036680F" w:rsidRDefault="00FC2D9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186 ГК РФ</w:t>
            </w:r>
          </w:p>
        </w:tc>
        <w:tc>
          <w:tcPr>
            <w:tcW w:w="5612" w:type="dxa"/>
          </w:tcPr>
          <w:p w:rsidR="00DA7CE7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года.</w:t>
            </w: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месяц.</w:t>
            </w: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</w:tc>
      </w:tr>
      <w:tr w:rsidR="00DA7CE7" w:rsidRPr="00DC767D" w:rsidTr="0026643C">
        <w:tc>
          <w:tcPr>
            <w:tcW w:w="534" w:type="dxa"/>
            <w:vAlign w:val="center"/>
          </w:tcPr>
          <w:p w:rsidR="00DA7CE7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175" w:type="dxa"/>
            <w:gridSpan w:val="3"/>
          </w:tcPr>
          <w:p w:rsidR="00DA7CE7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61" w:type="dxa"/>
            <w:gridSpan w:val="6"/>
          </w:tcPr>
          <w:p w:rsidR="00DA7CE7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2D92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185 ГК РФ</w:t>
            </w:r>
          </w:p>
        </w:tc>
        <w:tc>
          <w:tcPr>
            <w:tcW w:w="5612" w:type="dxa"/>
          </w:tcPr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 законом.</w:t>
            </w: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связанных с недвижимостью.</w:t>
            </w: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требующих нотариальной формы, и в случаях, предусмотренных законом.</w:t>
            </w:r>
          </w:p>
          <w:p w:rsidR="00DA7CE7" w:rsidRPr="0036680F" w:rsidRDefault="00FC2D9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DA7CE7" w:rsidRPr="00DC767D" w:rsidTr="0026643C">
        <w:tc>
          <w:tcPr>
            <w:tcW w:w="534" w:type="dxa"/>
            <w:vAlign w:val="center"/>
          </w:tcPr>
          <w:p w:rsidR="00DA7CE7" w:rsidRPr="0036680F" w:rsidRDefault="00DE7BE2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57</w:t>
            </w:r>
          </w:p>
        </w:tc>
        <w:tc>
          <w:tcPr>
            <w:tcW w:w="3175" w:type="dxa"/>
            <w:gridSpan w:val="3"/>
          </w:tcPr>
          <w:p w:rsidR="00EB5D23" w:rsidRPr="0036680F" w:rsidRDefault="00EB5D23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61" w:type="dxa"/>
            <w:gridSpan w:val="6"/>
          </w:tcPr>
          <w:p w:rsidR="00EB5D23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A7CE7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 ст. 187 ГК РФ</w:t>
            </w:r>
          </w:p>
        </w:tc>
        <w:tc>
          <w:tcPr>
            <w:tcW w:w="5612" w:type="dxa"/>
          </w:tcPr>
          <w:p w:rsidR="00DA7CE7" w:rsidRPr="0036680F" w:rsidRDefault="005E0A3B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указанию доверителя.</w:t>
            </w:r>
          </w:p>
          <w:p w:rsidR="00DA7CE7" w:rsidRPr="0036680F" w:rsidRDefault="005E0A3B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 представителя.</w:t>
            </w:r>
          </w:p>
          <w:p w:rsidR="00DA7CE7" w:rsidRPr="0036680F" w:rsidRDefault="005E0A3B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существует соглашение о недопустимости отказа от доверенности, а лицо, которому выдана доверенность, утратило интерес к выполнению функций представителя.</w:t>
            </w:r>
          </w:p>
          <w:p w:rsidR="00DA7CE7" w:rsidRPr="0036680F" w:rsidRDefault="005E0A3B" w:rsidP="00C161C5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DA7CE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 доверенность.</w:t>
            </w:r>
          </w:p>
        </w:tc>
      </w:tr>
      <w:tr w:rsidR="005E0A3B" w:rsidRPr="00DC767D" w:rsidTr="005E0A3B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175" w:type="dxa"/>
            <w:gridSpan w:val="3"/>
          </w:tcPr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Доверенность на сбор документов дает право на…</w:t>
            </w:r>
          </w:p>
        </w:tc>
        <w:tc>
          <w:tcPr>
            <w:tcW w:w="6973" w:type="dxa"/>
            <w:gridSpan w:val="7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Продажу квартиры.</w:t>
            </w: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Продажу и сбор документов.</w:t>
            </w: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Сбор документов к сделке.</w:t>
            </w: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Сбор документов и участие в проведении сделки.</w:t>
            </w:r>
          </w:p>
        </w:tc>
      </w:tr>
      <w:tr w:rsidR="005E0A3B" w:rsidRPr="0036680F" w:rsidTr="005E0A3B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175" w:type="dxa"/>
            <w:gridSpan w:val="3"/>
          </w:tcPr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руководитель агентства сам удостоверять доверенности, выданные клиентами для сбора документов на приватизацию квартиры, продажу квартиры, сбор различных справок и т. д.?</w:t>
            </w:r>
          </w:p>
        </w:tc>
        <w:tc>
          <w:tcPr>
            <w:tcW w:w="6973" w:type="dxa"/>
            <w:gridSpan w:val="7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941E7" w:rsidRPr="0036680F" w:rsidRDefault="004941E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Да, если лицо проживает в данном регистрационном округе.</w:t>
            </w: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Да, если получено согласие клиента.</w:t>
            </w: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Нет.</w:t>
            </w:r>
          </w:p>
        </w:tc>
      </w:tr>
      <w:tr w:rsidR="004941E7" w:rsidRPr="0036680F" w:rsidTr="004941E7">
        <w:tc>
          <w:tcPr>
            <w:tcW w:w="10682" w:type="dxa"/>
            <w:gridSpan w:val="11"/>
          </w:tcPr>
          <w:p w:rsidR="00DE7BE2" w:rsidRDefault="00DE7BE2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DE7BE2" w:rsidRDefault="004941E7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E7BE2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Имущественные права</w:t>
            </w:r>
          </w:p>
        </w:tc>
      </w:tr>
      <w:tr w:rsidR="0030549C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EB5D23" w:rsidP="00DE7B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DE7B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260" w:type="dxa"/>
            <w:gridSpan w:val="4"/>
          </w:tcPr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30549C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право собственности?</w:t>
            </w:r>
          </w:p>
        </w:tc>
        <w:tc>
          <w:tcPr>
            <w:tcW w:w="992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</w:tc>
        <w:tc>
          <w:tcPr>
            <w:tcW w:w="5896" w:type="dxa"/>
            <w:gridSpan w:val="3"/>
          </w:tcPr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Пользование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вещью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возможность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произвести отчуждение вещи.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законом возможность пользования вещью.</w:t>
            </w:r>
          </w:p>
          <w:p w:rsidR="0030549C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E0A3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30549C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5E0A3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Обладание вещью и возможность использования ее по своему усмотрению.</w:t>
            </w:r>
          </w:p>
        </w:tc>
      </w:tr>
      <w:tr w:rsidR="00DA7CE7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61</w:t>
            </w:r>
          </w:p>
        </w:tc>
        <w:tc>
          <w:tcPr>
            <w:tcW w:w="3260" w:type="dxa"/>
            <w:gridSpan w:val="4"/>
          </w:tcPr>
          <w:p w:rsidR="0030549C" w:rsidRPr="0036680F" w:rsidRDefault="0030549C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30549C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992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A7CE7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219 ГК РФ</w:t>
            </w:r>
          </w:p>
        </w:tc>
        <w:tc>
          <w:tcPr>
            <w:tcW w:w="5896" w:type="dxa"/>
            <w:gridSpan w:val="3"/>
          </w:tcPr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права.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 дома.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окончания строительства.</w:t>
            </w:r>
          </w:p>
          <w:p w:rsidR="00DA7CE7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подачи заявления о выдаче свидетельства о праве собственности на жилое помещение.</w:t>
            </w:r>
          </w:p>
        </w:tc>
      </w:tr>
      <w:tr w:rsidR="0030549C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62</w:t>
            </w:r>
          </w:p>
        </w:tc>
        <w:tc>
          <w:tcPr>
            <w:tcW w:w="3260" w:type="dxa"/>
            <w:gridSpan w:val="4"/>
          </w:tcPr>
          <w:p w:rsidR="0030549C" w:rsidRPr="0036680F" w:rsidRDefault="0030549C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992" w:type="dxa"/>
            <w:gridSpan w:val="3"/>
          </w:tcPr>
          <w:p w:rsidR="0030549C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209 ГК РФ</w:t>
            </w:r>
          </w:p>
          <w:p w:rsidR="0030549C" w:rsidRPr="0036680F" w:rsidRDefault="0030549C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896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пользования.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владения.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30549C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распоряжения.</w:t>
            </w:r>
          </w:p>
        </w:tc>
      </w:tr>
      <w:tr w:rsidR="0030549C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</w:t>
            </w:r>
          </w:p>
        </w:tc>
        <w:tc>
          <w:tcPr>
            <w:tcW w:w="3260" w:type="dxa"/>
            <w:gridSpan w:val="4"/>
          </w:tcPr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ли оформить право собственности на самовольную постройку?</w:t>
            </w:r>
          </w:p>
        </w:tc>
        <w:tc>
          <w:tcPr>
            <w:tcW w:w="992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222 ГК РФ</w:t>
            </w:r>
          </w:p>
        </w:tc>
        <w:tc>
          <w:tcPr>
            <w:tcW w:w="5896" w:type="dxa"/>
            <w:gridSpan w:val="3"/>
          </w:tcPr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судебном порядке, а в предусмотренных законом случаях в ином, установленном законом порядке.</w:t>
            </w:r>
          </w:p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случаях, предусмотренных законом.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на основании технического паспорта объекта.</w:t>
            </w:r>
          </w:p>
        </w:tc>
      </w:tr>
      <w:tr w:rsidR="0030549C" w:rsidRPr="0036680F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64</w:t>
            </w:r>
          </w:p>
        </w:tc>
        <w:tc>
          <w:tcPr>
            <w:tcW w:w="3260" w:type="dxa"/>
            <w:gridSpan w:val="4"/>
          </w:tcPr>
          <w:p w:rsidR="0030549C" w:rsidRPr="0036680F" w:rsidRDefault="008615A9" w:rsidP="00C161C5">
            <w:pPr>
              <w:tabs>
                <w:tab w:val="left" w:pos="954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из перечисленных видов относится к общей собственности?</w:t>
            </w:r>
          </w:p>
        </w:tc>
        <w:tc>
          <w:tcPr>
            <w:tcW w:w="992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30549C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244 ГК РФ</w:t>
            </w:r>
          </w:p>
        </w:tc>
        <w:tc>
          <w:tcPr>
            <w:tcW w:w="5896" w:type="dxa"/>
            <w:gridSpan w:val="3"/>
          </w:tcPr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Кооперативная собственность.</w:t>
            </w:r>
          </w:p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Государственная собственность.</w:t>
            </w:r>
          </w:p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Долевая собственность.</w:t>
            </w:r>
          </w:p>
          <w:p w:rsidR="0030549C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Собственность акционерного общества.</w:t>
            </w:r>
          </w:p>
        </w:tc>
      </w:tr>
      <w:tr w:rsidR="008615A9" w:rsidRPr="00DC767D" w:rsidTr="00C74B55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65</w:t>
            </w:r>
          </w:p>
        </w:tc>
        <w:tc>
          <w:tcPr>
            <w:tcW w:w="3260" w:type="dxa"/>
            <w:gridSpan w:val="4"/>
          </w:tcPr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992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246 ГК РФ</w:t>
            </w:r>
          </w:p>
        </w:tc>
        <w:tc>
          <w:tcPr>
            <w:tcW w:w="5896" w:type="dxa"/>
            <w:gridSpan w:val="3"/>
          </w:tcPr>
          <w:p w:rsidR="005E0A3B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оглашению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всех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участников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общей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долевой собственности.</w:t>
            </w:r>
          </w:p>
          <w:p w:rsidR="008615A9" w:rsidRPr="0036680F" w:rsidRDefault="005E0A3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при условии отчуждения каждым сособственником своей доли в праве собственности, а не имущества в целом.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5E0A3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Любым участником общей долевой собственности.</w:t>
            </w:r>
          </w:p>
          <w:p w:rsidR="008615A9" w:rsidRPr="0036680F" w:rsidRDefault="00DE7BE2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5E0A3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8615A9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6B61CF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  <w:tc>
          <w:tcPr>
            <w:tcW w:w="3260" w:type="dxa"/>
            <w:gridSpan w:val="4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принцип преимущественного права покупки?</w:t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250 ГК РФ</w:t>
            </w:r>
          </w:p>
        </w:tc>
        <w:tc>
          <w:tcPr>
            <w:tcW w:w="5896" w:type="dxa"/>
            <w:gridSpan w:val="3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 лицами.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покупки доли в общей долевой собственности по льготной цене.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на покупку продаваемой доли в праве собственности одного участника общей долевой собственности преимущественное перед иными участниками долевой собственности.</w:t>
            </w:r>
          </w:p>
        </w:tc>
      </w:tr>
      <w:tr w:rsidR="008615A9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6B61CF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</w:p>
        </w:tc>
        <w:tc>
          <w:tcPr>
            <w:tcW w:w="3260" w:type="dxa"/>
            <w:gridSpan w:val="4"/>
          </w:tcPr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Ст.250 ГК РФ</w:t>
            </w:r>
          </w:p>
        </w:tc>
        <w:tc>
          <w:tcPr>
            <w:tcW w:w="5896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месяц.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Две недели.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момента выражения воли сособственника в письменной форме.</w:t>
            </w:r>
          </w:p>
        </w:tc>
      </w:tr>
      <w:tr w:rsidR="008615A9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6B61CF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68</w:t>
            </w:r>
          </w:p>
        </w:tc>
        <w:tc>
          <w:tcPr>
            <w:tcW w:w="3260" w:type="dxa"/>
            <w:gridSpan w:val="4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992" w:type="dxa"/>
            <w:gridSpan w:val="3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Родственники собственника, проживающие в жилом помещении и ведущие с ним совместное хозяйство.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Родственники собственника.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проживающие в жилом помещение.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проживающие в жилом помещении не менее 1 года.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Проживающие совместно с данным собственником его супруг, 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 семьи.</w:t>
            </w:r>
          </w:p>
        </w:tc>
      </w:tr>
      <w:tr w:rsidR="008615A9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6B61CF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69</w:t>
            </w:r>
          </w:p>
        </w:tc>
        <w:tc>
          <w:tcPr>
            <w:tcW w:w="3260" w:type="dxa"/>
            <w:gridSpan w:val="4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понятие</w:t>
            </w:r>
          </w:p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приобретательная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давность» на недвижимое имущество?</w:t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234 ГК РФ</w:t>
            </w:r>
          </w:p>
        </w:tc>
        <w:tc>
          <w:tcPr>
            <w:tcW w:w="5896" w:type="dxa"/>
            <w:gridSpan w:val="3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Открытое и добросовестное владение имуществом как своим собственным непрерывно в течение 15 лет.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Обладание предоставленным в пользование имуществом в течение длительного времени.</w:t>
            </w:r>
          </w:p>
        </w:tc>
      </w:tr>
      <w:tr w:rsidR="00990790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6B61CF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</w:t>
            </w:r>
          </w:p>
        </w:tc>
        <w:tc>
          <w:tcPr>
            <w:tcW w:w="3260" w:type="dxa"/>
            <w:gridSpan w:val="4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покупатель недвижимости приобретает право собственности на купленное имущество?</w:t>
            </w:r>
          </w:p>
        </w:tc>
        <w:tc>
          <w:tcPr>
            <w:tcW w:w="6888" w:type="dxa"/>
            <w:gridSpan w:val="6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После подписания договора купли-продажи.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После перечисления денег по договору.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После нотариального удостоверения договора.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После государственной регистрации.</w:t>
            </w:r>
          </w:p>
        </w:tc>
      </w:tr>
      <w:tr w:rsidR="00990790" w:rsidRPr="0036680F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6B61CF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</w:t>
            </w:r>
          </w:p>
        </w:tc>
        <w:tc>
          <w:tcPr>
            <w:tcW w:w="3260" w:type="dxa"/>
            <w:gridSpan w:val="4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каком порядке возможно приобрести право собственности на объект недвижимого имущества на основании принципа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приобретательной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давности?</w:t>
            </w:r>
          </w:p>
        </w:tc>
        <w:tc>
          <w:tcPr>
            <w:tcW w:w="6888" w:type="dxa"/>
            <w:gridSpan w:val="6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На основании свидетельских показаний в федеральном органе исполнительной власти, осуществляющем регистрацию прав на недвижимое имущество.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В судебном порядке.</w:t>
            </w:r>
          </w:p>
        </w:tc>
      </w:tr>
      <w:tr w:rsidR="004941E7" w:rsidRPr="0036680F" w:rsidTr="004941E7">
        <w:tc>
          <w:tcPr>
            <w:tcW w:w="10682" w:type="dxa"/>
            <w:gridSpan w:val="11"/>
          </w:tcPr>
          <w:p w:rsidR="00C74B55" w:rsidRDefault="00C74B55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4941E7" w:rsidRPr="00E87E09" w:rsidRDefault="004941E7" w:rsidP="004941E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E87E0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Имущество супругов</w:t>
            </w:r>
          </w:p>
        </w:tc>
      </w:tr>
      <w:tr w:rsidR="008615A9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74B5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</w:t>
            </w:r>
          </w:p>
        </w:tc>
        <w:tc>
          <w:tcPr>
            <w:tcW w:w="3402" w:type="dxa"/>
            <w:gridSpan w:val="5"/>
          </w:tcPr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случаях, в соответствии со ст.38 СК, общее имущество супругов может          быть           разделено до расторжения брака?</w:t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 СК РФ</w:t>
            </w:r>
          </w:p>
        </w:tc>
        <w:tc>
          <w:tcPr>
            <w:tcW w:w="5754" w:type="dxa"/>
            <w:gridSpan w:val="2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детей или органов, выступающих с целью защиты их прав.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близких родственников супругов.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требованию кредиторов супругов.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 соглашению супругов или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 требованию одного из супругов, или по требованию кредитора одного из супругов.</w:t>
            </w:r>
          </w:p>
        </w:tc>
      </w:tr>
      <w:tr w:rsidR="008615A9" w:rsidRPr="00DC767D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74B5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</w:t>
            </w:r>
          </w:p>
        </w:tc>
        <w:tc>
          <w:tcPr>
            <w:tcW w:w="3402" w:type="dxa"/>
            <w:gridSpan w:val="5"/>
          </w:tcPr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П.2ст.38 СК РФ</w:t>
            </w:r>
          </w:p>
        </w:tc>
        <w:tc>
          <w:tcPr>
            <w:tcW w:w="5754" w:type="dxa"/>
            <w:gridSpan w:val="2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в простой письменной форме.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 соглашению в нотариально удостоверенной форме.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Могут произвести раздел только в судебном порядке.</w:t>
            </w:r>
          </w:p>
        </w:tc>
      </w:tr>
      <w:tr w:rsidR="008615A9" w:rsidRPr="0036680F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74B5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74</w:t>
            </w:r>
          </w:p>
        </w:tc>
        <w:tc>
          <w:tcPr>
            <w:tcW w:w="3402" w:type="dxa"/>
            <w:gridSpan w:val="5"/>
          </w:tcPr>
          <w:p w:rsidR="008615A9" w:rsidRPr="0036680F" w:rsidRDefault="008615A9" w:rsidP="00C161C5">
            <w:pPr>
              <w:tabs>
                <w:tab w:val="left" w:pos="954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ч.3 ст. 35 СК РФ</w:t>
            </w:r>
          </w:p>
        </w:tc>
        <w:tc>
          <w:tcPr>
            <w:tcW w:w="5754" w:type="dxa"/>
            <w:gridSpan w:val="2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года с того момента, когда ему стало известно об ущемлении своих прав.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 с того момента, когда ему стало известно об ущемлении прав.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</w:tc>
      </w:tr>
      <w:tr w:rsidR="008615A9" w:rsidRPr="0036680F" w:rsidTr="00C74B55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74B5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75</w:t>
            </w:r>
          </w:p>
        </w:tc>
        <w:tc>
          <w:tcPr>
            <w:tcW w:w="3402" w:type="dxa"/>
            <w:gridSpan w:val="5"/>
          </w:tcPr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ли признано совместной собственностью имущество купленное одним из супругов в период брака?</w:t>
            </w:r>
          </w:p>
        </w:tc>
        <w:tc>
          <w:tcPr>
            <w:tcW w:w="992" w:type="dxa"/>
            <w:gridSpan w:val="3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37 СК РФ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у супругов нет брачного договора, содержащего иные условия.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615A9" w:rsidRPr="0036680F" w:rsidTr="00C74B55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C74B5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76</w:t>
            </w:r>
          </w:p>
        </w:tc>
        <w:tc>
          <w:tcPr>
            <w:tcW w:w="3402" w:type="dxa"/>
            <w:gridSpan w:val="5"/>
          </w:tcPr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быть признано совместной собственностью имущество одного из супругов, приобретенное им до регистрации брака</w:t>
            </w:r>
          </w:p>
        </w:tc>
        <w:tc>
          <w:tcPr>
            <w:tcW w:w="992" w:type="dxa"/>
            <w:gridSpan w:val="3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256 ГК РФ</w:t>
            </w:r>
          </w:p>
        </w:tc>
        <w:tc>
          <w:tcPr>
            <w:tcW w:w="5754" w:type="dxa"/>
            <w:gridSpan w:val="2"/>
          </w:tcPr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за счет имущества другого супруга были произведены вложения, значительно увеличившие стоимость этого имущества.</w:t>
            </w:r>
          </w:p>
          <w:p w:rsidR="008615A9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990790" w:rsidRPr="0036680F" w:rsidTr="00C74B55">
        <w:tc>
          <w:tcPr>
            <w:tcW w:w="534" w:type="dxa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C74B5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</w:t>
            </w:r>
          </w:p>
        </w:tc>
        <w:tc>
          <w:tcPr>
            <w:tcW w:w="3402" w:type="dxa"/>
            <w:gridSpan w:val="5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согласие супруга продавца для осуществления сделки купли-продажи объектов недвижимого имущества?</w:t>
            </w:r>
          </w:p>
        </w:tc>
        <w:tc>
          <w:tcPr>
            <w:tcW w:w="6746" w:type="dxa"/>
            <w:gridSpan w:val="5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Требуется в любом случае.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Требуется только при условии, что квартира (комната) была приобретена по возмездной сделке в период брака.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Требуется только в том случае, когда квартира (комната) была приватизирована после заключения брака.</w:t>
            </w: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Не требуется.</w:t>
            </w: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2E1174" w:rsidRDefault="002E1174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C74B5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Гражданско-правовой договор</w:t>
            </w:r>
          </w:p>
          <w:p w:rsidR="002E1174" w:rsidRPr="00C74B55" w:rsidRDefault="002E1174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8615A9" w:rsidRPr="00DC767D" w:rsidTr="002E1174">
        <w:tc>
          <w:tcPr>
            <w:tcW w:w="534" w:type="dxa"/>
          </w:tcPr>
          <w:p w:rsidR="002E1174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E1174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78</w:t>
            </w:r>
          </w:p>
        </w:tc>
        <w:tc>
          <w:tcPr>
            <w:tcW w:w="3175" w:type="dxa"/>
            <w:gridSpan w:val="3"/>
          </w:tcPr>
          <w:p w:rsidR="00990790" w:rsidRPr="0036680F" w:rsidRDefault="0099079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какой форме должен быть оформлен предварительный договор?</w:t>
            </w:r>
          </w:p>
        </w:tc>
        <w:tc>
          <w:tcPr>
            <w:tcW w:w="1077" w:type="dxa"/>
            <w:gridSpan w:val="4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429 ГК РФ</w:t>
            </w:r>
          </w:p>
        </w:tc>
        <w:tc>
          <w:tcPr>
            <w:tcW w:w="5896" w:type="dxa"/>
            <w:gridSpan w:val="3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99079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нотариально удостоверительной.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99079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той форме, которая предусмотрена для основного договора данного вида, а в случаях не указанных в законе – в письменной форме.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99079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Устно.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99079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простой письменной форме.</w:t>
            </w:r>
          </w:p>
        </w:tc>
      </w:tr>
      <w:tr w:rsidR="008615A9" w:rsidRPr="0036680F" w:rsidTr="002E1174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79</w:t>
            </w:r>
          </w:p>
        </w:tc>
        <w:tc>
          <w:tcPr>
            <w:tcW w:w="3175" w:type="dxa"/>
            <w:gridSpan w:val="3"/>
          </w:tcPr>
          <w:p w:rsidR="008615A9" w:rsidRPr="0036680F" w:rsidRDefault="00EB5D2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ли силу договор купли-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продажи недвижимости, если не указана сторонами цена продаваемого объекта?</w:t>
            </w:r>
          </w:p>
        </w:tc>
        <w:tc>
          <w:tcPr>
            <w:tcW w:w="1077" w:type="dxa"/>
            <w:gridSpan w:val="4"/>
          </w:tcPr>
          <w:p w:rsidR="00990790" w:rsidRPr="0036680F" w:rsidRDefault="0099079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этом случае применяется цена за аналогичный товар.</w:t>
            </w:r>
          </w:p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46508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в этом случае можно сослаться на стоимость объекта по оценке БТИ.</w:t>
            </w:r>
          </w:p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8615A9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8615A9" w:rsidRPr="00DC767D" w:rsidTr="002E1174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80</w:t>
            </w:r>
          </w:p>
        </w:tc>
        <w:tc>
          <w:tcPr>
            <w:tcW w:w="3175" w:type="dxa"/>
            <w:gridSpan w:val="3"/>
          </w:tcPr>
          <w:p w:rsidR="008615A9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условие является существенным для договора купли- продажи недвижимого имущества?</w:t>
            </w:r>
          </w:p>
        </w:tc>
        <w:tc>
          <w:tcPr>
            <w:tcW w:w="1077" w:type="dxa"/>
            <w:gridSpan w:val="4"/>
          </w:tcPr>
          <w:p w:rsidR="008615A9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555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освобождения объекта.</w:t>
            </w:r>
          </w:p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Неустойка.</w:t>
            </w:r>
          </w:p>
        </w:tc>
      </w:tr>
      <w:tr w:rsidR="008615A9" w:rsidRPr="00DC767D" w:rsidTr="002E1174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аренда?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606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имущества во временное владение и пользование или во временное пользование за плату.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права собственности на вещь на весь срок найма.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Обременение права собственности на вещь некоторыми обязанностями: выплата арендной платы, производства ремонта и т.д.</w:t>
            </w:r>
          </w:p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Предоставление собственником своего имущества другому лицу на определенный срок на безвозмездной основе.</w:t>
            </w:r>
          </w:p>
        </w:tc>
      </w:tr>
      <w:tr w:rsidR="008615A9" w:rsidRPr="00DC767D" w:rsidTr="002E1174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</w:t>
            </w:r>
          </w:p>
        </w:tc>
        <w:tc>
          <w:tcPr>
            <w:tcW w:w="3175" w:type="dxa"/>
            <w:gridSpan w:val="3"/>
          </w:tcPr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077" w:type="dxa"/>
            <w:gridSpan w:val="4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610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право расторгнуть договор в любое время, предупредив арендатора за 1 месяц до даты расторжения.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Имеет право расторгнуть договор в любое время, предупредив об этом арендатора за 3 месяца до даты расторжения.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имеет права расторгнуть договор до тех пор, пока этого не пожелает арендатор.</w:t>
            </w:r>
          </w:p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15 лет арендатор обязан вернуть имущество.</w:t>
            </w:r>
          </w:p>
        </w:tc>
      </w:tr>
      <w:tr w:rsidR="008615A9" w:rsidRPr="0036680F" w:rsidTr="002E1174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</w:t>
            </w:r>
          </w:p>
        </w:tc>
        <w:tc>
          <w:tcPr>
            <w:tcW w:w="3175" w:type="dxa"/>
            <w:gridSpan w:val="3"/>
          </w:tcPr>
          <w:p w:rsidR="008615A9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Вправе ли арендатор сдавать арендованное имущество в субаренду?</w:t>
            </w:r>
          </w:p>
        </w:tc>
        <w:tc>
          <w:tcPr>
            <w:tcW w:w="1077" w:type="dxa"/>
            <w:gridSpan w:val="4"/>
          </w:tcPr>
          <w:p w:rsidR="008615A9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но с согласия арендодателя.</w:t>
            </w: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</w:tr>
      <w:tr w:rsidR="008615A9" w:rsidRPr="00DC767D" w:rsidTr="002E1174">
        <w:tc>
          <w:tcPr>
            <w:tcW w:w="534" w:type="dxa"/>
          </w:tcPr>
          <w:p w:rsidR="008615A9" w:rsidRPr="0036680F" w:rsidRDefault="008615A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84</w:t>
            </w:r>
          </w:p>
        </w:tc>
        <w:tc>
          <w:tcPr>
            <w:tcW w:w="3175" w:type="dxa"/>
            <w:gridSpan w:val="3"/>
          </w:tcPr>
          <w:p w:rsidR="008615A9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8615A9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610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действителен.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6 месяцев.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1 год.</w:t>
            </w:r>
          </w:p>
          <w:p w:rsidR="008615A9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Считается заключенным на неопределенный срок.</w:t>
            </w:r>
          </w:p>
        </w:tc>
      </w:tr>
      <w:tr w:rsidR="00CD4138" w:rsidRPr="0036680F" w:rsidTr="002E1174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85</w:t>
            </w:r>
          </w:p>
        </w:tc>
        <w:tc>
          <w:tcPr>
            <w:tcW w:w="3175" w:type="dxa"/>
            <w:gridSpan w:val="3"/>
          </w:tcPr>
          <w:p w:rsidR="00CD4138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договор субаренды быть заключен на срок, превышающий срок договора аренды?</w:t>
            </w:r>
          </w:p>
          <w:p w:rsidR="002E1174" w:rsidRPr="0036680F" w:rsidRDefault="002E1174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77" w:type="dxa"/>
            <w:gridSpan w:val="4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615 ГК РФ</w:t>
            </w:r>
          </w:p>
        </w:tc>
        <w:tc>
          <w:tcPr>
            <w:tcW w:w="5896" w:type="dxa"/>
            <w:gridSpan w:val="3"/>
          </w:tcPr>
          <w:p w:rsidR="002E1174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E1174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D4138" w:rsidRPr="00DC767D" w:rsidTr="002E1174">
        <w:tc>
          <w:tcPr>
            <w:tcW w:w="534" w:type="dxa"/>
          </w:tcPr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86</w:t>
            </w:r>
          </w:p>
        </w:tc>
        <w:tc>
          <w:tcPr>
            <w:tcW w:w="3175" w:type="dxa"/>
            <w:gridSpan w:val="3"/>
          </w:tcPr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601-605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Получатель ренты – гражданин передает принадлежащую ему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недвижимость в собственность плательщика ренты, который обязуется осуществлять пожизненное содержание с иждивением гражданина и (или) указанного им третьего лица (лиц).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Нетрудоспособный продавец отчуждает квартиру в собственность покупателя, который обязуется в течение определенного срока предоставить продавцу содержание и право проживания в отчужденной квартире.</w:t>
            </w:r>
          </w:p>
        </w:tc>
      </w:tr>
      <w:tr w:rsidR="00CD4138" w:rsidRPr="0036680F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87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077" w:type="dxa"/>
            <w:gridSpan w:val="4"/>
          </w:tcPr>
          <w:p w:rsidR="00CD4138" w:rsidRPr="0036680F" w:rsidRDefault="00CD4138" w:rsidP="002E11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</w:t>
            </w:r>
            <w:r w:rsidR="002E1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Юридические и физические лица.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граждане.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 и некоммерческие организации.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584 ГК РФ</w:t>
            </w:r>
          </w:p>
        </w:tc>
        <w:tc>
          <w:tcPr>
            <w:tcW w:w="5896" w:type="dxa"/>
            <w:gridSpan w:val="3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46508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Нотариально удостоверенная.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письменная.</w:t>
            </w:r>
          </w:p>
        </w:tc>
      </w:tr>
      <w:tr w:rsidR="00CD4138" w:rsidRPr="0036680F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89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077" w:type="dxa"/>
            <w:gridSpan w:val="4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586 ГК РФ</w:t>
            </w:r>
          </w:p>
        </w:tc>
        <w:tc>
          <w:tcPr>
            <w:tcW w:w="5896" w:type="dxa"/>
            <w:gridSpan w:val="3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465080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D4138" w:rsidRPr="0036680F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90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Допускается ли размещение промышленных производств в жилых помещениях?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17 ЖК РФ</w:t>
            </w:r>
          </w:p>
        </w:tc>
        <w:tc>
          <w:tcPr>
            <w:tcW w:w="5896" w:type="dxa"/>
            <w:gridSpan w:val="3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</w:tc>
      </w:tr>
      <w:tr w:rsidR="00CD4138" w:rsidRPr="0036680F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91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077" w:type="dxa"/>
            <w:gridSpan w:val="4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 ст. 80 ЖК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 подряд.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 подряд.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</w:t>
            </w:r>
          </w:p>
        </w:tc>
        <w:tc>
          <w:tcPr>
            <w:tcW w:w="3175" w:type="dxa"/>
            <w:gridSpan w:val="3"/>
          </w:tcPr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289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право собственности на жилое помещение.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право собственности на часть дома.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право пользования общим имуществом дома.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собственности на жилое помещение и долю в праве собственности на общее имущество дома.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93</w:t>
            </w:r>
          </w:p>
        </w:tc>
        <w:tc>
          <w:tcPr>
            <w:tcW w:w="3175" w:type="dxa"/>
            <w:gridSpan w:val="3"/>
          </w:tcPr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возможно прекращение права собственности на жилое помещение в судебном порядке?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293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коммунальные услуги более шести месяцев.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техническое обслуживание и коммунальные услуги более шести месяцев.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уплатил налог на недвижимое имущество.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не оплачивает коммунальные услуги более одного года и не уплачивает налог на недвижимое имущество.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собственник использует жилое помещение не по назначению, систематически нарушает права и интересы соседей либо бесхозяйственно обращается с жильем, допуская его разрушение.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2E1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75" w:type="dxa"/>
            <w:gridSpan w:val="3"/>
          </w:tcPr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31 ЖК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имеют право пользования жилым помещением наравне с собственником.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собственником жилого помещения.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2E1174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95</w:t>
            </w:r>
          </w:p>
        </w:tc>
        <w:tc>
          <w:tcPr>
            <w:tcW w:w="3175" w:type="dxa"/>
            <w:gridSpan w:val="3"/>
          </w:tcPr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Имеют ли право члены семьи собственника при продаже жилого помещения сохранить право пользования?</w:t>
            </w:r>
          </w:p>
        </w:tc>
        <w:tc>
          <w:tcPr>
            <w:tcW w:w="1077" w:type="dxa"/>
            <w:gridSpan w:val="4"/>
          </w:tcPr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65080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292 ГК РФ</w:t>
            </w:r>
          </w:p>
        </w:tc>
        <w:tc>
          <w:tcPr>
            <w:tcW w:w="5896" w:type="dxa"/>
            <w:gridSpan w:val="3"/>
          </w:tcPr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 права собственности на жилое помещение является основанием для прекращения права пользования им членами семьи прежнего собственника, если иное не оговорено законом.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Переход права собственности на жилое помещение не является основанием для прекращения права пользования им членами семьи прежнего собственника.</w:t>
            </w:r>
          </w:p>
          <w:p w:rsidR="00CD4138" w:rsidRPr="0036680F" w:rsidRDefault="0046508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 пользования жилым помещением в случае его продажи сохраняется за теми членами семьи, которые не дадут согласия не отчуждение.</w:t>
            </w:r>
          </w:p>
        </w:tc>
      </w:tr>
      <w:tr w:rsidR="00CD4138" w:rsidRPr="0036680F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</w:t>
            </w:r>
          </w:p>
        </w:tc>
        <w:tc>
          <w:tcPr>
            <w:tcW w:w="3175" w:type="dxa"/>
            <w:gridSpan w:val="3"/>
          </w:tcPr>
          <w:p w:rsidR="00CD4138" w:rsidRPr="0036680F" w:rsidRDefault="00CD4138" w:rsidP="002E1174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собственник квартиры использовать ее для осуществления производственной деятельности?</w:t>
            </w:r>
          </w:p>
        </w:tc>
        <w:tc>
          <w:tcPr>
            <w:tcW w:w="1077" w:type="dxa"/>
            <w:gridSpan w:val="4"/>
          </w:tcPr>
          <w:p w:rsidR="00A94C9D" w:rsidRPr="0036680F" w:rsidRDefault="00A94C9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A94C9D" w:rsidRPr="0036680F" w:rsidRDefault="00A94C9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 ст. 17 ЖК РФ</w:t>
            </w:r>
          </w:p>
        </w:tc>
        <w:tc>
          <w:tcPr>
            <w:tcW w:w="5896" w:type="dxa"/>
            <w:gridSpan w:val="3"/>
          </w:tcPr>
          <w:p w:rsidR="00A94C9D" w:rsidRPr="0036680F" w:rsidRDefault="00A94C9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A94C9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E1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  <w:p w:rsidR="00CD4138" w:rsidRPr="0036680F" w:rsidRDefault="00A94C9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E1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если квартира находится на первом этаже.</w:t>
            </w:r>
          </w:p>
          <w:p w:rsidR="00CD4138" w:rsidRPr="0036680F" w:rsidRDefault="00CD4138" w:rsidP="002E11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A94C9D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2E11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97</w:t>
            </w:r>
          </w:p>
        </w:tc>
        <w:tc>
          <w:tcPr>
            <w:tcW w:w="3175" w:type="dxa"/>
            <w:gridSpan w:val="3"/>
          </w:tcPr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задаток?</w:t>
            </w:r>
          </w:p>
        </w:tc>
        <w:tc>
          <w:tcPr>
            <w:tcW w:w="1077" w:type="dxa"/>
            <w:gridSpan w:val="4"/>
          </w:tcPr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 и в обеспечение его исполнения.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выдаваемая одной из договаривающихся сторон в счет причитающихся с нее по договору платежей другой стороне, в доказательство заключения договора.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Денежная сумма, уплачиваема одной стороной другой в счет исполнения обязательства, которое возникнет в будущем.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98</w:t>
            </w:r>
          </w:p>
        </w:tc>
        <w:tc>
          <w:tcPr>
            <w:tcW w:w="3175" w:type="dxa"/>
            <w:gridSpan w:val="3"/>
          </w:tcPr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077" w:type="dxa"/>
            <w:gridSpan w:val="4"/>
          </w:tcPr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п.2,3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ст. 380 ГК РФ</w:t>
            </w:r>
          </w:p>
        </w:tc>
        <w:tc>
          <w:tcPr>
            <w:tcW w:w="5896" w:type="dxa"/>
            <w:gridSpan w:val="3"/>
          </w:tcPr>
          <w:p w:rsidR="00CD4138" w:rsidRPr="00D01D00" w:rsidRDefault="00FC38EA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CD4138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Сделка ничтожна.</w:t>
            </w:r>
          </w:p>
          <w:p w:rsidR="00CD4138" w:rsidRPr="00D01D00" w:rsidRDefault="00FC38EA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CD4138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Сделка оспорима.</w:t>
            </w:r>
          </w:p>
          <w:p w:rsidR="00CD4138" w:rsidRPr="00D01D00" w:rsidRDefault="00FC38EA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CD4138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 суммы – она считается уплаченной в качестве аванса.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="00CD4138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Сторона, исполнившая сделку, вправе требовать от суда признания сделки действительной.</w:t>
            </w:r>
          </w:p>
        </w:tc>
      </w:tr>
      <w:tr w:rsidR="00CD4138" w:rsidRPr="0036680F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99</w:t>
            </w:r>
          </w:p>
        </w:tc>
        <w:tc>
          <w:tcPr>
            <w:tcW w:w="3175" w:type="dxa"/>
            <w:gridSpan w:val="3"/>
          </w:tcPr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должна быть форма соглашения о задатке?</w:t>
            </w:r>
          </w:p>
        </w:tc>
        <w:tc>
          <w:tcPr>
            <w:tcW w:w="1077" w:type="dxa"/>
            <w:gridSpan w:val="4"/>
          </w:tcPr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ст.380 ГК РФ</w:t>
            </w:r>
          </w:p>
        </w:tc>
        <w:tc>
          <w:tcPr>
            <w:tcW w:w="5896" w:type="dxa"/>
            <w:gridSpan w:val="3"/>
          </w:tcPr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Устная.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Письменная форма с указанием существенных условий сделки, в обеспечение которой принимается задаток.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D413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форма.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</w:p>
        </w:tc>
        <w:tc>
          <w:tcPr>
            <w:tcW w:w="3175" w:type="dxa"/>
            <w:gridSpan w:val="3"/>
          </w:tcPr>
          <w:p w:rsidR="00CD4138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договоре для обозначения предварительного платежа упоминается задаток. Договор не выполнен по вине стороны, получившей этот платеж. Какова судьба внесенного платежа?</w:t>
            </w:r>
          </w:p>
        </w:tc>
        <w:tc>
          <w:tcPr>
            <w:tcW w:w="1077" w:type="dxa"/>
            <w:gridSpan w:val="4"/>
          </w:tcPr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381 ГК РФ</w:t>
            </w:r>
          </w:p>
        </w:tc>
        <w:tc>
          <w:tcPr>
            <w:tcW w:w="5896" w:type="dxa"/>
            <w:gridSpan w:val="3"/>
          </w:tcPr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будет возвращен.</w:t>
            </w:r>
          </w:p>
          <w:p w:rsidR="00295733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возвращен в двукратном размере.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Будет возвращен в полном объеме.</w:t>
            </w:r>
          </w:p>
        </w:tc>
      </w:tr>
      <w:tr w:rsidR="00CD4138" w:rsidRPr="00DC767D" w:rsidTr="002E1174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A5C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3175" w:type="dxa"/>
            <w:gridSpan w:val="3"/>
          </w:tcPr>
          <w:p w:rsidR="00CD4138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чем заключается разница между задатком и авансом?</w:t>
            </w:r>
          </w:p>
        </w:tc>
        <w:tc>
          <w:tcPr>
            <w:tcW w:w="1077" w:type="dxa"/>
            <w:gridSpan w:val="4"/>
          </w:tcPr>
          <w:p w:rsidR="00CD4138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380, 381 ГК РФ</w:t>
            </w:r>
          </w:p>
        </w:tc>
        <w:tc>
          <w:tcPr>
            <w:tcW w:w="5896" w:type="dxa"/>
            <w:gridSpan w:val="3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FC38EA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ответственности сторон при неисполнении обязательства.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Это одно и то же обозначение для предварительных платежей.</w:t>
            </w: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F9645C" w:rsidRPr="003A5CF9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Приватизация</w:t>
            </w:r>
          </w:p>
        </w:tc>
      </w:tr>
      <w:tr w:rsidR="00CD4138" w:rsidRPr="00DC767D" w:rsidTr="00D01D00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EB5D2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3118" w:type="dxa"/>
            <w:gridSpan w:val="2"/>
          </w:tcPr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C38EA" w:rsidRPr="0036680F" w:rsidRDefault="00FC38EA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приватизация жилых помещений?</w:t>
            </w:r>
          </w:p>
        </w:tc>
        <w:tc>
          <w:tcPr>
            <w:tcW w:w="1418" w:type="dxa"/>
            <w:gridSpan w:val="7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№ 1 Закон</w:t>
            </w:r>
          </w:p>
          <w:p w:rsidR="00CD4138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приватиза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ции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жилищ-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ного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фонда»</w:t>
            </w:r>
          </w:p>
        </w:tc>
        <w:tc>
          <w:tcPr>
            <w:tcW w:w="5612" w:type="dxa"/>
          </w:tcPr>
          <w:p w:rsidR="00295733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Возможность получения государством дополнительных доходов в виде дивидендов с имущества.</w:t>
            </w:r>
          </w:p>
          <w:p w:rsidR="00295733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Бесплатная передача в собственность граждан на добровольной основе занимаемых ими жилых помещений в государственном или муниципальной жилищном фонде.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Оплата государственных долгов имуществом, переходящим предприятиям.</w:t>
            </w:r>
          </w:p>
        </w:tc>
      </w:tr>
      <w:tr w:rsidR="00CD4138" w:rsidRPr="00DC767D" w:rsidTr="00D01D00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5C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18" w:type="dxa"/>
            <w:gridSpan w:val="2"/>
          </w:tcPr>
          <w:p w:rsidR="00CD4138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Возможна ли приватизация квартиры без личного присутствия участвующих в приватизации граждан?</w:t>
            </w:r>
          </w:p>
        </w:tc>
        <w:tc>
          <w:tcPr>
            <w:tcW w:w="1418" w:type="dxa"/>
            <w:gridSpan w:val="7"/>
          </w:tcPr>
          <w:p w:rsidR="00FC38EA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РФ</w:t>
            </w:r>
          </w:p>
        </w:tc>
        <w:tc>
          <w:tcPr>
            <w:tcW w:w="5612" w:type="dxa"/>
          </w:tcPr>
          <w:p w:rsidR="00295733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при условии наличия соответствующей доверенности.</w:t>
            </w:r>
          </w:p>
          <w:p w:rsidR="00CD4138" w:rsidRPr="0036680F" w:rsidRDefault="00FC38E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Нет, так как сделка приватизации оформляется при личном участии ее участников.</w:t>
            </w:r>
          </w:p>
        </w:tc>
      </w:tr>
      <w:tr w:rsidR="00295733" w:rsidRPr="00DC767D" w:rsidTr="00D01D00">
        <w:tc>
          <w:tcPr>
            <w:tcW w:w="534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3A5CF9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EB5D2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3118" w:type="dxa"/>
            <w:gridSpan w:val="2"/>
          </w:tcPr>
          <w:p w:rsidR="00295733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418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ЖК РФ</w:t>
            </w:r>
          </w:p>
        </w:tc>
        <w:tc>
          <w:tcPr>
            <w:tcW w:w="5612" w:type="dxa"/>
          </w:tcPr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Да, если право на приватизацию было использовано им в несовершеннолетнем возрасте</w:t>
            </w:r>
          </w:p>
        </w:tc>
      </w:tr>
      <w:tr w:rsidR="00745998" w:rsidRPr="0036680F" w:rsidTr="00D01D00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EB5D23" w:rsidRPr="0036680F" w:rsidRDefault="00EB5D23" w:rsidP="003A5CF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3A5CF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3118" w:type="dxa"/>
            <w:gridSpan w:val="2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7030" w:type="dxa"/>
            <w:gridSpan w:val="8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Прекращена. 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До 2019.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До 2020.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Бессрочно.</w:t>
            </w: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F9645C" w:rsidRPr="003A5CF9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ЖСК</w:t>
            </w:r>
          </w:p>
        </w:tc>
      </w:tr>
      <w:tr w:rsidR="00745998" w:rsidRPr="00DC767D" w:rsidTr="00FD60CB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14A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06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6973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Договор купли-продажи.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Ордер.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Справка о выплате паевого взноса и о членстве в ЖСК.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Справка о членстве в ЖСК.</w:t>
            </w: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F9645C" w:rsidRPr="003A5CF9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5CF9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Ипотечное кредитование</w:t>
            </w:r>
          </w:p>
        </w:tc>
      </w:tr>
      <w:tr w:rsidR="00CD4138" w:rsidRPr="00DC767D" w:rsidTr="0026643C">
        <w:tc>
          <w:tcPr>
            <w:tcW w:w="534" w:type="dxa"/>
          </w:tcPr>
          <w:p w:rsidR="00CD4138" w:rsidRPr="0036680F" w:rsidRDefault="00CD413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514A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14A5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D4138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Предмет ипотеки – это: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 ФЗ</w:t>
            </w: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CD4138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295733" w:rsidRPr="00D01D00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295733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 оборота.</w:t>
            </w:r>
          </w:p>
          <w:p w:rsidR="00295733" w:rsidRPr="00D01D00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295733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Недвижимое имущество.</w:t>
            </w:r>
          </w:p>
          <w:p w:rsidR="00CD4138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745998"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D01D00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Способ обеспечения денежных обязательств.</w:t>
            </w:r>
          </w:p>
        </w:tc>
      </w:tr>
      <w:tr w:rsidR="00295733" w:rsidRPr="0036680F" w:rsidTr="0026643C">
        <w:tc>
          <w:tcPr>
            <w:tcW w:w="534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Ипотека возникает:</w:t>
            </w:r>
          </w:p>
        </w:tc>
        <w:tc>
          <w:tcPr>
            <w:tcW w:w="1361" w:type="dxa"/>
            <w:gridSpan w:val="6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 ФЗ</w:t>
            </w: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102 «Об</w:t>
            </w: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ипотеке»</w:t>
            </w:r>
          </w:p>
        </w:tc>
        <w:tc>
          <w:tcPr>
            <w:tcW w:w="5612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В силу договора или закона.</w:t>
            </w:r>
          </w:p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кредитного договора.</w:t>
            </w:r>
          </w:p>
          <w:p w:rsidR="00295733" w:rsidRPr="0036680F" w:rsidRDefault="00295733" w:rsidP="00C161C5">
            <w:pPr>
              <w:pStyle w:val="aa"/>
              <w:numPr>
                <w:ilvl w:val="0"/>
                <w:numId w:val="3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составления закладной.</w:t>
            </w:r>
          </w:p>
        </w:tc>
      </w:tr>
      <w:tr w:rsidR="00745998" w:rsidRPr="00DC767D" w:rsidTr="00FD60CB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925915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109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Возможно ли продать квартиру приобретенную с привлечением ипотечного кредита?</w:t>
            </w:r>
          </w:p>
        </w:tc>
        <w:tc>
          <w:tcPr>
            <w:tcW w:w="6973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Нет.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Да, если согласится покупатель купить квартиру, которая находится в залоге у банка.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Да,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если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погасить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 xml:space="preserve">задолженность банку 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снять обременение с квартиры.</w:t>
            </w:r>
          </w:p>
        </w:tc>
      </w:tr>
      <w:tr w:rsidR="00745998" w:rsidRPr="00DC767D" w:rsidTr="00FD60CB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имеет право собственности на квартиру приобретенную на «материнский капитал»?</w:t>
            </w:r>
          </w:p>
        </w:tc>
        <w:tc>
          <w:tcPr>
            <w:tcW w:w="6973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Мать детей.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Дети.</w:t>
            </w:r>
          </w:p>
          <w:p w:rsidR="00745998" w:rsidRPr="0036680F" w:rsidRDefault="005F64F2" w:rsidP="00674BE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74B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Мать и дети.</w:t>
            </w:r>
          </w:p>
        </w:tc>
      </w:tr>
      <w:tr w:rsidR="00295733" w:rsidRPr="00DC767D" w:rsidTr="0026643C">
        <w:tc>
          <w:tcPr>
            <w:tcW w:w="534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363 ГК РФ</w:t>
            </w:r>
          </w:p>
        </w:tc>
        <w:tc>
          <w:tcPr>
            <w:tcW w:w="5612" w:type="dxa"/>
          </w:tcPr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 и должник отвечают перед кредитором солидарно, если законом или договором поручительства не предусмотрена субсидиарная ответственность поручителя.</w:t>
            </w:r>
          </w:p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 должника.</w:t>
            </w:r>
          </w:p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295733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Должник и поручитель отвечает перед кредитором в равных долях постольку, поскольку из закона, иных правовых актов или условий обязательства не вытекает иное.</w:t>
            </w:r>
          </w:p>
        </w:tc>
      </w:tr>
      <w:tr w:rsidR="00295733" w:rsidRPr="0036680F" w:rsidTr="0026643C">
        <w:tc>
          <w:tcPr>
            <w:tcW w:w="534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3175" w:type="dxa"/>
            <w:gridSpan w:val="3"/>
          </w:tcPr>
          <w:p w:rsidR="00295733" w:rsidRPr="0036680F" w:rsidRDefault="00295733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Теряет ли залог силу, если право собственности на заложенное имущество перейдет третьему лицу?</w:t>
            </w:r>
          </w:p>
        </w:tc>
        <w:tc>
          <w:tcPr>
            <w:tcW w:w="1361" w:type="dxa"/>
            <w:gridSpan w:val="6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353 ГК РФ</w:t>
            </w:r>
          </w:p>
        </w:tc>
        <w:tc>
          <w:tcPr>
            <w:tcW w:w="5612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</w:t>
            </w:r>
          </w:p>
        </w:tc>
      </w:tr>
      <w:tr w:rsidR="00295733" w:rsidRPr="00DC767D" w:rsidTr="0026643C">
        <w:tc>
          <w:tcPr>
            <w:tcW w:w="534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являться залогодателем?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Ст.335 ГК РФ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Должник по обязательству, обеспеченному залогом, или третье лицо.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собственник имущества.</w:t>
            </w:r>
          </w:p>
          <w:p w:rsidR="00295733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Кредитор по обеспеченному залогом обязательству.</w:t>
            </w:r>
          </w:p>
        </w:tc>
      </w:tr>
      <w:tr w:rsidR="00745998" w:rsidRPr="0036680F" w:rsidTr="00FD60CB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92591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92591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залог недвижимого имущества?</w:t>
            </w:r>
          </w:p>
        </w:tc>
        <w:tc>
          <w:tcPr>
            <w:tcW w:w="6973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Ипотека.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Сервитут.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Задаток.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BF50EB" w:rsidRDefault="00BF50EB" w:rsidP="00F9645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Pr="00925915" w:rsidRDefault="00F9645C" w:rsidP="00F9645C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925915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Участие в долевом строительстве</w:t>
            </w:r>
          </w:p>
        </w:tc>
      </w:tr>
      <w:tr w:rsidR="00295733" w:rsidRPr="00DC767D" w:rsidTr="0026643C">
        <w:tc>
          <w:tcPr>
            <w:tcW w:w="534" w:type="dxa"/>
          </w:tcPr>
          <w:p w:rsidR="00295733" w:rsidRPr="0036680F" w:rsidRDefault="00295733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295733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Застройщик вправе привлекать денежные средства участников долевого строительства после: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п.1, ст.3</w:t>
            </w:r>
          </w:p>
          <w:p w:rsidR="00295733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BF50EB" w:rsidRDefault="0001730B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1.</w:t>
            </w:r>
            <w:r w:rsidR="00745998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 договора аренды или права собственности на выделенный земельный участок.</w:t>
            </w:r>
          </w:p>
          <w:p w:rsidR="0001730B" w:rsidRPr="00BF50EB" w:rsidRDefault="0001730B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2.</w:t>
            </w:r>
            <w:r w:rsidR="00745998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 участке.</w:t>
            </w:r>
          </w:p>
          <w:p w:rsidR="00295733" w:rsidRPr="00BF50EB" w:rsidRDefault="0001730B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="00745998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 строительство.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ст.11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Ввода в эксплуатацию объекта строительства.</w:t>
            </w:r>
          </w:p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Подписания сторонами передаточного акта.</w:t>
            </w:r>
          </w:p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 соглашению с застройщиком.</w:t>
            </w:r>
          </w:p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4.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Сдачи документов на государственную регистрацию права собственности в Управление федеральной регистрационной службы (УФРС).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Проектная декларация это: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ст.19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1.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2.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Акт, подтверждающий соответствие проектной документации существующим СНиПам и ГОСТам.</w:t>
            </w:r>
          </w:p>
          <w:p w:rsidR="0001730B" w:rsidRPr="00BF50EB" w:rsidRDefault="00745998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3. </w:t>
            </w:r>
            <w:r w:rsidR="0001730B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Информация о застройщике и проекте строительства.</w:t>
            </w:r>
          </w:p>
          <w:p w:rsidR="0001730B" w:rsidRPr="00BF50EB" w:rsidRDefault="0001730B" w:rsidP="00C161C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4.</w:t>
            </w:r>
            <w:r w:rsidR="00745998"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Информация о цели 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</w:t>
            </w:r>
            <w:proofErr w:type="spellStart"/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стоящегося</w:t>
            </w:r>
            <w:proofErr w:type="spellEnd"/>
            <w:r w:rsidRPr="00BF50E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 строительстве.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 3, ст.8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BF50EB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 срока.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начала производства отделочных работ, но не позднее, чем ввод в эксплуатацию объекта недвижимости.</w:t>
            </w:r>
          </w:p>
          <w:p w:rsidR="0001730B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 срока.</w:t>
            </w:r>
          </w:p>
          <w:p w:rsidR="00BF50EB" w:rsidRPr="0036680F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3175" w:type="dxa"/>
            <w:gridSpan w:val="3"/>
          </w:tcPr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себя обязательств, после испол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 которых у гражданина возни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кает право собственности на жилое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помещение в строящемся (созда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ваемом) многоквартирном доме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4 ФЗ-214</w:t>
            </w:r>
          </w:p>
        </w:tc>
        <w:tc>
          <w:tcPr>
            <w:tcW w:w="5612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инвестиционного договора.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разрешения на строительство.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проектной декларации.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 участия в долевом строительстве.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5.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основании договора бронирования.</w:t>
            </w:r>
          </w:p>
        </w:tc>
      </w:tr>
      <w:tr w:rsidR="00295733" w:rsidRPr="00DC767D" w:rsidTr="0026643C">
        <w:tc>
          <w:tcPr>
            <w:tcW w:w="534" w:type="dxa"/>
          </w:tcPr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175" w:type="dxa"/>
            <w:gridSpan w:val="3"/>
          </w:tcPr>
          <w:p w:rsidR="00295733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договор участия в долевом строительстве считается заключенным?</w:t>
            </w:r>
          </w:p>
        </w:tc>
        <w:tc>
          <w:tcPr>
            <w:tcW w:w="1361" w:type="dxa"/>
            <w:gridSpan w:val="6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п.3,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ст.4/закон</w:t>
            </w:r>
          </w:p>
          <w:p w:rsidR="00295733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подписания договора обеими сторонами.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договора.</w:t>
            </w:r>
          </w:p>
          <w:p w:rsidR="00295733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уплаты первоначального взноса по договору.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175" w:type="dxa"/>
            <w:gridSpan w:val="3"/>
          </w:tcPr>
          <w:p w:rsidR="00BF50EB" w:rsidRDefault="00BF50E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какого момента дольщик может уступить своё право требования по договору участия в долевом строительстве?</w:t>
            </w:r>
          </w:p>
        </w:tc>
        <w:tc>
          <w:tcPr>
            <w:tcW w:w="1361" w:type="dxa"/>
            <w:gridSpan w:val="6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п.2,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ст.11/закон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№ 214-ФЗ</w:t>
            </w:r>
          </w:p>
        </w:tc>
        <w:tc>
          <w:tcPr>
            <w:tcW w:w="5612" w:type="dxa"/>
          </w:tcPr>
          <w:p w:rsidR="00BF50EB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момента государственной регистрации договора участия в долевом строительстве.</w:t>
            </w:r>
          </w:p>
          <w:p w:rsidR="00745998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момента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подписания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акта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приема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объекта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 застройщика.</w:t>
            </w:r>
          </w:p>
          <w:p w:rsidR="0001730B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получения письменного согласия застройщика на заключение договора уступки права требования.</w:t>
            </w:r>
          </w:p>
          <w:p w:rsidR="00BF50EB" w:rsidRPr="0036680F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175" w:type="dxa"/>
            <w:gridSpan w:val="3"/>
          </w:tcPr>
          <w:p w:rsidR="00BF50EB" w:rsidRDefault="00BF50E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7 ФЗ-214</w:t>
            </w:r>
          </w:p>
        </w:tc>
        <w:tc>
          <w:tcPr>
            <w:tcW w:w="5612" w:type="dxa"/>
          </w:tcPr>
          <w:p w:rsidR="00BF50EB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безвозмездного устранения недостатков в разумный срок или возмещения своих расходов на устранение недостатков по своему усмотрению.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Соразмерного уменьшения цены или безвозмездного устранения недостатков по усмотрению застройщика.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Безвозмездного устранения недостатков в разумный срок или возмещения своих расходов на устранение недостатков или соразмерного уменьшения цены по своему усмотрению.</w:t>
            </w:r>
          </w:p>
          <w:p w:rsidR="0001730B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соразмерного уменьшения цены</w:t>
            </w:r>
          </w:p>
          <w:p w:rsidR="00BF50EB" w:rsidRPr="0036680F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для объекта долевого строительства:</w:t>
            </w:r>
          </w:p>
        </w:tc>
        <w:tc>
          <w:tcPr>
            <w:tcW w:w="1361" w:type="dxa"/>
            <w:gridSpan w:val="6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 ст. 7 ФЗ-214</w:t>
            </w:r>
          </w:p>
        </w:tc>
        <w:tc>
          <w:tcPr>
            <w:tcW w:w="5612" w:type="dxa"/>
          </w:tcPr>
          <w:p w:rsidR="00BF50EB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3 года.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5 лет.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может составлять менее чем 10 лет.</w:t>
            </w:r>
          </w:p>
          <w:p w:rsidR="0001730B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Устанавливается сторонами договора участия в долевом строительстве.</w:t>
            </w:r>
          </w:p>
          <w:p w:rsidR="00BF50EB" w:rsidRPr="0036680F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175" w:type="dxa"/>
            <w:gridSpan w:val="3"/>
          </w:tcPr>
          <w:p w:rsidR="0001730B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  <w:p w:rsidR="00BF50EB" w:rsidRPr="0036680F" w:rsidRDefault="00BF50E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6 ФЗ-214</w:t>
            </w:r>
          </w:p>
        </w:tc>
        <w:tc>
          <w:tcPr>
            <w:tcW w:w="5612" w:type="dxa"/>
          </w:tcPr>
          <w:p w:rsidR="00BF50EB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BF50EB" w:rsidRDefault="00BF50E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1/300 ставки рефинансирования.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1/150 ставки рефинансирования.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1/75 ставки рефинансирования.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Ставки рефинансирования, установленной ЦБ РФ на день исполнения денежного обязательства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долевого строительства - это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2 ст. 2 ФЗ-214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этот земельный участок после сдачи объекта Государственной комиссии.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Жилое или нежилое помещение, </w:t>
            </w:r>
            <w:proofErr w:type="spellStart"/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машино</w:t>
            </w:r>
            <w:proofErr w:type="spellEnd"/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175" w:type="dxa"/>
            <w:gridSpan w:val="3"/>
          </w:tcPr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Гарантийный срок на технологическое и инженерное оборудование,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5.1 ст. 7 ФЗ-214</w:t>
            </w:r>
          </w:p>
        </w:tc>
        <w:tc>
          <w:tcPr>
            <w:tcW w:w="5612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5 лет.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3 лет.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10 лет.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Менее 1 года.</w:t>
            </w:r>
          </w:p>
        </w:tc>
      </w:tr>
      <w:tr w:rsidR="00745998" w:rsidRPr="00DC767D" w:rsidTr="00FD60CB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обязан осуществлять страхование гражданской ответственности перед дольщиками за сдачу в эксплуатацию объекта долевого строительства строящегося жилья с 01.01.2014?</w:t>
            </w:r>
          </w:p>
        </w:tc>
        <w:tc>
          <w:tcPr>
            <w:tcW w:w="6973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Дольщики.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Застройщик.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Агентство недвижимости.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Банк.</w:t>
            </w:r>
          </w:p>
        </w:tc>
      </w:tr>
      <w:tr w:rsidR="00745998" w:rsidRPr="0036680F" w:rsidTr="00FD60CB">
        <w:tc>
          <w:tcPr>
            <w:tcW w:w="534" w:type="dxa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BF50E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BF50E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проверить информацию о компании-застройщике, объем текущего строительства и сроки в Едином реестре застройщиков РФ?</w:t>
            </w:r>
          </w:p>
        </w:tc>
        <w:tc>
          <w:tcPr>
            <w:tcW w:w="6973" w:type="dxa"/>
            <w:gridSpan w:val="7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рейтинг.</w:t>
            </w: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Нет.</w:t>
            </w: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7E3D20" w:rsidRDefault="007E3D20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:rsidR="00F9645C" w:rsidRDefault="00F9645C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BF50EB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Земельно-имущественные отношения</w:t>
            </w:r>
          </w:p>
          <w:p w:rsidR="007E3D20" w:rsidRPr="00BF50EB" w:rsidRDefault="007E3D20" w:rsidP="00F9645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Объекты земельных отношений: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1. ст. 6 ЗК РФ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Земля   как  природный  объект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природный ресурс; земельный участок; часть земельного участка.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Земельная доля.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Земельный участок – как объект права: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 3. ст. 6 ЗК РФ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Часть поверхности земли, огороженная в натуре искусственным сооружением.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Участок поверхности земли, имеющий естественные границы.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Участники земельных отношений: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п.1 ст. 5 ЗК РФ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Собственники земельных участков, зем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лепользователи, землевладельцы,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арендаторы земельных участков, обладатели сервитутов.</w:t>
            </w:r>
          </w:p>
          <w:p w:rsidR="0001730B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Граждане, юридические лица, Российская Федерация, субъект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ы     Российской     Федерации,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муниципальные образования</w:t>
            </w:r>
          </w:p>
          <w:p w:rsidR="007E3D20" w:rsidRPr="0036680F" w:rsidRDefault="007E3D2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175" w:type="dxa"/>
            <w:gridSpan w:val="3"/>
          </w:tcPr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361" w:type="dxa"/>
            <w:gridSpan w:val="6"/>
          </w:tcPr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163 ГК РФ</w:t>
            </w:r>
          </w:p>
        </w:tc>
        <w:tc>
          <w:tcPr>
            <w:tcW w:w="5612" w:type="dxa"/>
          </w:tcPr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предметом сделки является недвижимое имущество, а так же в иных случаях, установленных законом, иными правовыми актами или договором.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случаях, указанных в законе, а так же в соответствии с соглашением сторон, не смотря на то, что по закону для сделок данного вида эта форма не требуется.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сумме сделки, превышающей не менее чем в 5000 раз установленный законом минимальный размер оплаты труда, а так же в иных случаях, предусмотренных законом, иными правовыми актами или договором.</w:t>
            </w:r>
          </w:p>
          <w:p w:rsidR="0001730B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01730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175" w:type="dxa"/>
            <w:gridSpan w:val="3"/>
          </w:tcPr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Каковы последствия несоблюдения нотариальной формы сделки,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361" w:type="dxa"/>
            <w:gridSpan w:val="6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745998" w:rsidRPr="0036680F" w:rsidRDefault="007459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165 ГК РФ</w:t>
            </w:r>
          </w:p>
        </w:tc>
        <w:tc>
          <w:tcPr>
            <w:tcW w:w="5612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Сделка будет считаться несовершенной.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   случае   спора   стороны   не 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могут   доказать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факт совершения сделки и ее условия.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</w:t>
            </w:r>
            <w:r w:rsidR="00745998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Сделка ничтожна в силу закона.</w:t>
            </w: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175" w:type="dxa"/>
            <w:gridSpan w:val="3"/>
          </w:tcPr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 ли нотариальное удостоверение договора при продаже имущества несовершеннолетних?</w:t>
            </w:r>
          </w:p>
        </w:tc>
        <w:tc>
          <w:tcPr>
            <w:tcW w:w="1361" w:type="dxa"/>
            <w:gridSpan w:val="6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54 ФЗ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Требуется.</w:t>
            </w:r>
          </w:p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требуется.</w:t>
            </w: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175" w:type="dxa"/>
            <w:gridSpan w:val="3"/>
          </w:tcPr>
          <w:p w:rsidR="0001730B" w:rsidRPr="0036680F" w:rsidRDefault="0001730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361" w:type="dxa"/>
            <w:gridSpan w:val="6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15 ФЗ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 гос. регистрации недвижимости</w:t>
            </w:r>
          </w:p>
        </w:tc>
        <w:tc>
          <w:tcPr>
            <w:tcW w:w="5612" w:type="dxa"/>
          </w:tcPr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</w:tc>
      </w:tr>
      <w:tr w:rsidR="0001730B" w:rsidRPr="00DC767D" w:rsidTr="0026643C">
        <w:tc>
          <w:tcPr>
            <w:tcW w:w="534" w:type="dxa"/>
          </w:tcPr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36</w:t>
            </w: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75" w:type="dxa"/>
            <w:gridSpan w:val="3"/>
          </w:tcPr>
          <w:p w:rsidR="0001730B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361" w:type="dxa"/>
            <w:gridSpan w:val="6"/>
          </w:tcPr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1111 ГК РФ</w:t>
            </w:r>
          </w:p>
        </w:tc>
        <w:tc>
          <w:tcPr>
            <w:tcW w:w="5612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и поскольку оно не изменено завещанием.</w:t>
            </w: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наличии двух завещаний.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отсутствии близких родственников.</w:t>
            </w: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175" w:type="dxa"/>
            <w:gridSpan w:val="3"/>
          </w:tcPr>
          <w:p w:rsidR="0001730B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361" w:type="dxa"/>
            <w:gridSpan w:val="6"/>
          </w:tcPr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1153 ГК РФ</w:t>
            </w:r>
          </w:p>
        </w:tc>
        <w:tc>
          <w:tcPr>
            <w:tcW w:w="5612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 составления завещания.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 открытия наследства.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Месту жительства наследника.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175" w:type="dxa"/>
            <w:gridSpan w:val="3"/>
          </w:tcPr>
          <w:p w:rsidR="0001730B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 срок для принятия наследства?</w:t>
            </w:r>
          </w:p>
        </w:tc>
        <w:tc>
          <w:tcPr>
            <w:tcW w:w="1361" w:type="dxa"/>
            <w:gridSpan w:val="6"/>
          </w:tcPr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1154 ГК РФ</w:t>
            </w:r>
          </w:p>
        </w:tc>
        <w:tc>
          <w:tcPr>
            <w:tcW w:w="5612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Один год.</w:t>
            </w: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Шесть месяцев.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Три месяца.</w:t>
            </w:r>
          </w:p>
        </w:tc>
      </w:tr>
      <w:tr w:rsidR="0001730B" w:rsidRPr="00DC767D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175" w:type="dxa"/>
            <w:gridSpan w:val="3"/>
          </w:tcPr>
          <w:p w:rsidR="00FD60CB" w:rsidRPr="0036680F" w:rsidRDefault="00FD60C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должна быть форма завещания?</w:t>
            </w:r>
          </w:p>
        </w:tc>
        <w:tc>
          <w:tcPr>
            <w:tcW w:w="1361" w:type="dxa"/>
            <w:gridSpan w:val="6"/>
          </w:tcPr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1124 ГК РФ</w:t>
            </w:r>
          </w:p>
        </w:tc>
        <w:tc>
          <w:tcPr>
            <w:tcW w:w="5612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Письменная с нотариальным удостоверением.</w:t>
            </w: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с приложением подписи двух свидетелей.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01730B" w:rsidRPr="0036680F" w:rsidTr="0026643C">
        <w:tc>
          <w:tcPr>
            <w:tcW w:w="534" w:type="dxa"/>
          </w:tcPr>
          <w:p w:rsidR="0001730B" w:rsidRPr="0036680F" w:rsidRDefault="0001730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175" w:type="dxa"/>
            <w:gridSpan w:val="3"/>
          </w:tcPr>
          <w:p w:rsidR="0001730B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361" w:type="dxa"/>
            <w:gridSpan w:val="6"/>
          </w:tcPr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п.5 ст. 1118 ГК РФ</w:t>
            </w:r>
          </w:p>
        </w:tc>
        <w:tc>
          <w:tcPr>
            <w:tcW w:w="5612" w:type="dxa"/>
          </w:tcPr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момент совершения завещания.</w:t>
            </w: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Через 6 месяцев после смерти наследодателя.</w:t>
            </w:r>
          </w:p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После открытия наследства.</w:t>
            </w:r>
          </w:p>
        </w:tc>
      </w:tr>
      <w:tr w:rsidR="0001730B" w:rsidRPr="00DC767D" w:rsidTr="0026643C">
        <w:tc>
          <w:tcPr>
            <w:tcW w:w="534" w:type="dxa"/>
          </w:tcPr>
          <w:p w:rsidR="007E3D20" w:rsidRDefault="007E3D20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175" w:type="dxa"/>
            <w:gridSpan w:val="3"/>
          </w:tcPr>
          <w:p w:rsidR="0001730B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может составить завещание?</w:t>
            </w:r>
          </w:p>
        </w:tc>
        <w:tc>
          <w:tcPr>
            <w:tcW w:w="1361" w:type="dxa"/>
            <w:gridSpan w:val="6"/>
          </w:tcPr>
          <w:p w:rsidR="0001730B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1118 ГК РФ</w:t>
            </w:r>
          </w:p>
        </w:tc>
        <w:tc>
          <w:tcPr>
            <w:tcW w:w="5612" w:type="dxa"/>
          </w:tcPr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Любое лицо.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Дееспособный гражданин.</w:t>
            </w:r>
          </w:p>
          <w:p w:rsidR="0001730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Правоспособный гражданин.</w:t>
            </w:r>
          </w:p>
        </w:tc>
      </w:tr>
      <w:tr w:rsidR="00C621B7" w:rsidRPr="00DC767D" w:rsidTr="0026643C">
        <w:tc>
          <w:tcPr>
            <w:tcW w:w="534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175" w:type="dxa"/>
            <w:gridSpan w:val="3"/>
          </w:tcPr>
          <w:p w:rsidR="00FD60CB" w:rsidRPr="0036680F" w:rsidRDefault="00FD60C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361" w:type="dxa"/>
            <w:gridSpan w:val="6"/>
          </w:tcPr>
          <w:p w:rsidR="00FD60CB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1143 ГК РФ</w:t>
            </w:r>
          </w:p>
        </w:tc>
        <w:tc>
          <w:tcPr>
            <w:tcW w:w="5612" w:type="dxa"/>
          </w:tcPr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Полнородные и </w:t>
            </w:r>
            <w:proofErr w:type="spellStart"/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неполнородные</w:t>
            </w:r>
            <w:proofErr w:type="spellEnd"/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братья и сестры, дедушки и бабушки.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Племянники и племянницы, бабушки и дедушки.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Родители, полнородные братья и сестры братья и сестры</w:t>
            </w:r>
          </w:p>
        </w:tc>
      </w:tr>
      <w:tr w:rsidR="00C621B7" w:rsidRPr="0036680F" w:rsidTr="0026643C">
        <w:tc>
          <w:tcPr>
            <w:tcW w:w="534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1A6D98" w:rsidP="007E3D2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7E3D2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175" w:type="dxa"/>
            <w:gridSpan w:val="3"/>
          </w:tcPr>
          <w:p w:rsidR="00FD60CB" w:rsidRPr="0036680F" w:rsidRDefault="00FD60CB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361" w:type="dxa"/>
            <w:gridSpan w:val="6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1142 ГК РФ</w:t>
            </w:r>
          </w:p>
        </w:tc>
        <w:tc>
          <w:tcPr>
            <w:tcW w:w="5612" w:type="dxa"/>
          </w:tcPr>
          <w:p w:rsidR="007E3D20" w:rsidRDefault="007E3D2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супруг.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 и родители.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Дети, родители, родные братья и сестры.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Дети, родители и супруг.</w:t>
            </w:r>
          </w:p>
        </w:tc>
      </w:tr>
      <w:tr w:rsidR="00C621B7" w:rsidRPr="00DC767D" w:rsidTr="0026643C">
        <w:tc>
          <w:tcPr>
            <w:tcW w:w="534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7E3D2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</w:t>
            </w:r>
          </w:p>
        </w:tc>
        <w:tc>
          <w:tcPr>
            <w:tcW w:w="3175" w:type="dxa"/>
            <w:gridSpan w:val="3"/>
          </w:tcPr>
          <w:p w:rsidR="00C621B7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361" w:type="dxa"/>
            <w:gridSpan w:val="6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1121 ГК РФ</w:t>
            </w:r>
          </w:p>
        </w:tc>
        <w:tc>
          <w:tcPr>
            <w:tcW w:w="5612" w:type="dxa"/>
          </w:tcPr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с согласия наследников.</w:t>
            </w:r>
          </w:p>
        </w:tc>
      </w:tr>
      <w:tr w:rsidR="00C621B7" w:rsidRPr="00DC767D" w:rsidTr="0026643C">
        <w:tc>
          <w:tcPr>
            <w:tcW w:w="534" w:type="dxa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A6D98" w:rsidRPr="0036680F" w:rsidRDefault="007E3D20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145</w:t>
            </w:r>
          </w:p>
        </w:tc>
        <w:tc>
          <w:tcPr>
            <w:tcW w:w="3175" w:type="dxa"/>
            <w:gridSpan w:val="3"/>
          </w:tcPr>
          <w:p w:rsidR="00C621B7" w:rsidRPr="0036680F" w:rsidRDefault="00C621B7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361" w:type="dxa"/>
            <w:gridSpan w:val="6"/>
          </w:tcPr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ст. 1120 ГК РФ</w:t>
            </w:r>
          </w:p>
        </w:tc>
        <w:tc>
          <w:tcPr>
            <w:tcW w:w="5612" w:type="dxa"/>
          </w:tcPr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Да.</w:t>
            </w:r>
          </w:p>
          <w:p w:rsidR="00C621B7" w:rsidRPr="0036680F" w:rsidRDefault="00FD60CB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r w:rsidR="00C621B7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Нет.</w:t>
            </w:r>
          </w:p>
          <w:p w:rsidR="00C621B7" w:rsidRPr="0036680F" w:rsidRDefault="00C621B7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D60CB"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Только недвижимое имущество.</w:t>
            </w:r>
          </w:p>
        </w:tc>
      </w:tr>
      <w:tr w:rsidR="00F9645C" w:rsidRPr="0036680F" w:rsidTr="00F9645C">
        <w:tc>
          <w:tcPr>
            <w:tcW w:w="10682" w:type="dxa"/>
            <w:gridSpan w:val="11"/>
          </w:tcPr>
          <w:p w:rsidR="00F9645C" w:rsidRPr="007E3D20" w:rsidRDefault="00F9645C" w:rsidP="00F9645C">
            <w:pPr>
              <w:tabs>
                <w:tab w:val="left" w:pos="2280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7E3D20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Налогообложение сделок с недвижимостью</w:t>
            </w:r>
          </w:p>
        </w:tc>
      </w:tr>
      <w:tr w:rsidR="00DC767D" w:rsidRPr="0036680F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Граждане не оплачивают налог на доходы </w:t>
            </w:r>
            <w:proofErr w:type="spellStart"/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физ.лиц</w:t>
            </w:r>
            <w:proofErr w:type="spellEnd"/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продаже жилого помещения*, если данное имущество находилось в собственности ...</w:t>
            </w: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</w:r>
          </w:p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* имущество приобретено после 01.01.2016 г.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более 3-х лет и приобретено по безвозмездной сделке;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более 3 лет и приобретено по возмездной или безвозмездной сделке; 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менее 5 лет.</w:t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Продан объект, приобретенный после 01.01.2016 г., за 1 000 000 руб., кадастровая стоимость объекта 2 000 000 руб.</w:t>
            </w:r>
          </w:p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размер дохода будет использован при расчете налога?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1 000 000 руб.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2 000 000 руб.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в) 1 400 000 руб. </w:t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у одного или нескольких налоговых агентов (работодателей);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только через налоговый орган путем подачи налоговой декларации по окончании налогового периода;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у нескольких налоговых агентов (работодателей), но не более чем у трех.</w:t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продаже объекта незавершенного строительства, находившегося в собственности менее 3 лет (право собственности, на который зарегистрировано в установленном законом порядке), применяется имущественный налоговый вычет в сумме...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1 000 000 рублей;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250 000 рублей;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125 000 рублей.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жилье, приобретаемое на территории РФ и за пределами РФ;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жилье, приобретаемое только на территории РФ стоимостью не более 1 000 000 </w:t>
            </w:r>
            <w:proofErr w:type="spellStart"/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руб</w:t>
            </w:r>
            <w:proofErr w:type="spellEnd"/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жилье, приобретаемое только на территории РФ.</w:t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151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одаряемый уплачивает налог на доходы физических лиц в размере 13% в любом случае;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одаряемый освобождается от уплаты налога на доходы физических лиц в размере 13%, если он является близким родственником дарителя и/или членом семьи;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налог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2 000 000 рублей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3 000 000 рублей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1 000 000 рублей</w:t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на приобретение  как одного, так и нескольких объектов;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на приобретение только одного объекта;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одного или нескольких объектов, за исключением садовых домиков.</w:t>
            </w:r>
          </w:p>
        </w:tc>
      </w:tr>
      <w:tr w:rsidR="00DC767D" w:rsidRPr="0036680F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154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сумме..</w:t>
            </w: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не более 2 000 000 рублей;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не  более 3 000 000 рублей;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не более 1 000 000 рублей.</w:t>
            </w: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</w:tc>
      </w:tr>
      <w:tr w:rsidR="00DC767D" w:rsidRPr="00DC767D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685" w:type="dxa"/>
            <w:gridSpan w:val="6"/>
          </w:tcPr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7514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DC767D" w:rsidRPr="00F7514A" w:rsidRDefault="00DC767D" w:rsidP="00F7514A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463" w:type="dxa"/>
            <w:gridSpan w:val="4"/>
          </w:tcPr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взаимозависимыми;</w:t>
            </w:r>
          </w:p>
          <w:p w:rsidR="00DC767D" w:rsidRPr="00DC767D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Федерации;</w:t>
            </w:r>
            <w:r w:rsidRPr="00DC76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в)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</w:tc>
      </w:tr>
      <w:tr w:rsidR="00DC767D" w:rsidRPr="0036680F" w:rsidTr="00DC767D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DC76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685" w:type="dxa"/>
            <w:gridSpan w:val="6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6463" w:type="dxa"/>
            <w:gridSpan w:val="4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DC767D" w:rsidRPr="00DC767D" w:rsidTr="00F9645C">
        <w:tc>
          <w:tcPr>
            <w:tcW w:w="10682" w:type="dxa"/>
            <w:gridSpan w:val="11"/>
          </w:tcPr>
          <w:p w:rsidR="00DC767D" w:rsidRPr="00DC767D" w:rsidRDefault="00DC767D" w:rsidP="00F9645C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DC7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РГР: аттестация, сертификация.</w:t>
            </w:r>
          </w:p>
          <w:p w:rsidR="00DC767D" w:rsidRPr="0036680F" w:rsidRDefault="00DC767D" w:rsidP="00F9645C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C7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Кодекс этики, Правила осуществления </w:t>
            </w:r>
            <w:proofErr w:type="spellStart"/>
            <w:r w:rsidRPr="00DC7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DC767D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 и др.</w:t>
            </w:r>
          </w:p>
        </w:tc>
      </w:tr>
      <w:tr w:rsidR="00DC767D" w:rsidRPr="0036680F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157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6973" w:type="dxa"/>
            <w:gridSpan w:val="7"/>
          </w:tcPr>
          <w:p w:rsidR="00DC767D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Совет 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Комиссия по профессиональной этике и контролю за соблюдением профессиональных стандартов 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Роспотребнадзор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Российская Гильдия Риэлторов.</w:t>
            </w:r>
          </w:p>
        </w:tc>
      </w:tr>
      <w:tr w:rsidR="00DC767D" w:rsidRPr="0036680F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tabs>
                <w:tab w:val="left" w:pos="1139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</w:t>
            </w: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159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Объединить риэлторов для более успешного ведения бизнеса.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Создание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цивилизованного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рынка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недвижимости, безопасного и комфортного для потребителей и риэлторов.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Взять по свой контроль рынок услуг по недвижимости.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160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аттестация агента?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Экзамен на профессиональное соответствие профессии риэлтора.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Обучение риэлторов.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Регулярная проверка знаний риэлтора.</w:t>
            </w:r>
          </w:p>
        </w:tc>
      </w:tr>
      <w:tr w:rsidR="00DC767D" w:rsidRPr="0036680F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161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Аттестат о среднем образовании.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Аттестат Агента.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Аттестат о среднем-специальном образовании.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Диплом юриста.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162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Для чего нужна аттестация агента?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Не нужна аттестация.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Отличаются только стажем работы в сфере недвижимости, у брокера – не менее 3 лет работы агентом, а у агента нет условий по стажу.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Агент – это начинающий неквалифицированный риэлтор, а брокер – это опытный риэлтор, профессионал.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Агент выполняет работу по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риэлторским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услугам; брокер – осуществляет управленческие функции, контролирует процесс работы по сделке, несет юридическую ответственность, имеет право подписи договоров.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Агент – продает квартиры, а брокер – оформляет ипотеку.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164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Что такое сертификация компании?</w:t>
            </w:r>
          </w:p>
        </w:tc>
        <w:tc>
          <w:tcPr>
            <w:tcW w:w="6973" w:type="dxa"/>
            <w:gridSpan w:val="7"/>
          </w:tcPr>
          <w:p w:rsidR="00424986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Юридическая проверка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 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  <w:r w:rsidR="0042498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Налоговая проверка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риэлторских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компаний.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Проверка соответствия услуг оказываемых компанией требованиям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установленным в Национальном стандарте СТО РГР «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</w:tc>
      </w:tr>
      <w:tr w:rsidR="00DC767D" w:rsidRPr="0036680F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165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Для чего нужна сертификация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Для подтверждения соответствия услуг оказываемых компанией требованиям, установленным в Национальном стандарте СТО РГР «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деятельность».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Для соблюдения формальных условий членства в НП «Прибайкальский союз риэлторов»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Для презентаций перед клиентами.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166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Все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риэлторские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компании обязаны пройти сертификацию для осуществления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риэлторской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деятельности?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Нет, сертификация является добровольной.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Нет, сертификация является добровольной, но все члены НП «Прибайкальский союз риэлторов» обязаны пройти сертификацию.</w:t>
            </w:r>
          </w:p>
        </w:tc>
      </w:tr>
      <w:tr w:rsidR="00DC767D" w:rsidRPr="00DC767D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167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Может, если эта квартира на первом этаже.</w:t>
            </w:r>
          </w:p>
          <w:p w:rsidR="00DC767D" w:rsidRPr="0036680F" w:rsidRDefault="00DC767D" w:rsidP="003A1D9A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Нет, обязательное условие: нежилое помещение.</w:t>
            </w:r>
          </w:p>
        </w:tc>
      </w:tr>
      <w:tr w:rsidR="00DC767D" w:rsidRPr="0036680F" w:rsidTr="00AA05EF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424986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168</w:t>
            </w:r>
          </w:p>
        </w:tc>
        <w:tc>
          <w:tcPr>
            <w:tcW w:w="3175" w:type="dxa"/>
            <w:gridSpan w:val="3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риэлторская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компания является членом НП «Прибайкальский союз риэлторов», может ли она одновременно являться учредителем НП?</w:t>
            </w:r>
          </w:p>
        </w:tc>
        <w:tc>
          <w:tcPr>
            <w:tcW w:w="6973" w:type="dxa"/>
            <w:gridSpan w:val="7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DC767D" w:rsidRPr="0036680F" w:rsidTr="0036680F">
        <w:tc>
          <w:tcPr>
            <w:tcW w:w="10682" w:type="dxa"/>
            <w:gridSpan w:val="11"/>
          </w:tcPr>
          <w:p w:rsidR="00DC767D" w:rsidRPr="003A1D9A" w:rsidRDefault="00DC767D" w:rsidP="001852F0">
            <w:pPr>
              <w:tabs>
                <w:tab w:val="left" w:pos="1172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3A1D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Практика </w:t>
            </w:r>
            <w:proofErr w:type="spellStart"/>
            <w:r w:rsidRPr="003A1D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риэлторской</w:t>
            </w:r>
            <w:proofErr w:type="spellEnd"/>
            <w:r w:rsidRPr="003A1D9A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деятельности</w:t>
            </w:r>
          </w:p>
        </w:tc>
      </w:tr>
      <w:tr w:rsidR="00DC767D" w:rsidRPr="00DC767D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169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Комиссионные – это …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Доход от продажи недвижимости.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Стоимость услуг по экспертизе документов при продаже недвижимости.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Вознаграждение специалиста недвижимости за услуги.</w:t>
            </w:r>
          </w:p>
          <w:p w:rsidR="00DC767D" w:rsidRPr="0036680F" w:rsidRDefault="00DC767D" w:rsidP="003A1D9A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Рыночная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стоимость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арестованного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объекта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недвижимости, выставляемого на аукцион.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C8085E" w:rsidRPr="00C8085E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5F0D0E">
            <w:pPr>
              <w:tabs>
                <w:tab w:val="left" w:pos="176"/>
                <w:tab w:val="left" w:pos="426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проговорите клиенту все минусы самостоятельных поисков и разъясните опасность заключения договоров без соответствующего опыта и образования;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 помощи открытых вопросов выявите приоритеты клиента, продемонстрируете ценность услуги лично для него, приведёте примеры, соответствующие его приоритетам;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приведете примеры проблем, которые могут возникнуть у клиента при самостоятельном поиске.</w:t>
            </w:r>
          </w:p>
        </w:tc>
      </w:tr>
      <w:tr w:rsidR="00C8085E" w:rsidRPr="00C8085E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172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-1305"/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</w:t>
            </w:r>
            <w:proofErr w:type="spellStart"/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свои</w:t>
            </w:r>
            <w:proofErr w:type="spellEnd"/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деньги</w:t>
            </w:r>
            <w:proofErr w:type="spellEnd"/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?».</w:t>
            </w: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эмоциональное убеждение клиента в добросовестности фирмы: «Ну, что Вы, наша фирма существует уже долгое время, поверьте мне….»;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эмоциональное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C8085E" w:rsidRPr="00C8085E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17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</w:t>
            </w:r>
            <w:proofErr w:type="spellStart"/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эффективнее</w:t>
            </w:r>
            <w:proofErr w:type="spellEnd"/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?</w:t>
            </w:r>
          </w:p>
          <w:p w:rsidR="00C8085E" w:rsidRPr="00C8085E" w:rsidRDefault="00C8085E" w:rsidP="00EC3A9E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</w:tabs>
              <w:adjustRightInd w:val="0"/>
              <w:ind w:left="13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 «Хорошо,  (имя клиента), я жду Вас в нашем офисе завтра в N… время?!»;</w:t>
            </w:r>
          </w:p>
          <w:p w:rsidR="00C8085E" w:rsidRPr="00C8085E" w:rsidRDefault="00C8085E" w:rsidP="00EC3A9E">
            <w:pPr>
              <w:tabs>
                <w:tab w:val="left" w:pos="176"/>
              </w:tabs>
              <w:adjustRightInd w:val="0"/>
              <w:ind w:left="13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решили?;</w:t>
            </w:r>
          </w:p>
          <w:p w:rsidR="00C8085E" w:rsidRPr="00C8085E" w:rsidRDefault="00C8085E" w:rsidP="00EC3A9E">
            <w:pPr>
              <w:tabs>
                <w:tab w:val="left" w:pos="176"/>
              </w:tabs>
              <w:adjustRightInd w:val="0"/>
              <w:ind w:left="13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C8085E" w:rsidRPr="00DC767D" w:rsidTr="005F0D0E">
        <w:tc>
          <w:tcPr>
            <w:tcW w:w="534" w:type="dxa"/>
          </w:tcPr>
          <w:p w:rsidR="00C8085E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174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17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клиент..</w:t>
            </w:r>
          </w:p>
          <w:p w:rsidR="00C8085E" w:rsidRPr="00C8085E" w:rsidRDefault="00C8085E" w:rsidP="00EC3A9E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пытаюсь объяснить  влияние обстоятельств  и  особенности поведения людей в данных ситуациях;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выслушиваю, перехватываю инициативу разговора, активно отстаиваю свою позицию;</w:t>
            </w:r>
          </w:p>
          <w:p w:rsid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проявляю эмоциональное спокойствие, отражаю чувства, выясняю причину.</w:t>
            </w:r>
          </w:p>
          <w:p w:rsidR="005F0D0E" w:rsidRPr="00C8085E" w:rsidRDefault="005F0D0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085E" w:rsidRPr="0036680F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175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176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скорее..</w:t>
            </w: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основаны на эмоциях и ярких впечатлениях;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четко взвешены и продуманны;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непонятны.</w:t>
            </w:r>
          </w:p>
          <w:p w:rsidR="00C8085E" w:rsidRPr="00C8085E" w:rsidRDefault="00C8085E" w:rsidP="00EC3A9E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8085E" w:rsidRPr="00DC767D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176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pStyle w:val="ab"/>
              <w:tabs>
                <w:tab w:val="left" w:pos="176"/>
              </w:tabs>
              <w:suppressAutoHyphens/>
              <w:spacing w:line="24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C8085E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C8085E" w:rsidRPr="00C8085E" w:rsidRDefault="00C8085E" w:rsidP="00EC3A9E">
            <w:pPr>
              <w:tabs>
                <w:tab w:val="left" w:pos="-1305"/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42"/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проявление эмоционального фона агента;</w:t>
            </w:r>
          </w:p>
          <w:p w:rsidR="00C8085E" w:rsidRPr="00C8085E" w:rsidRDefault="00C8085E" w:rsidP="00EC3A9E">
            <w:pPr>
              <w:tabs>
                <w:tab w:val="left" w:pos="142"/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привлечение внимания, эмоциональное отношение к клиенту, акцентирование информации;</w:t>
            </w:r>
          </w:p>
          <w:p w:rsidR="00C8085E" w:rsidRPr="00C8085E" w:rsidRDefault="00C8085E" w:rsidP="00EC3A9E">
            <w:pPr>
              <w:tabs>
                <w:tab w:val="left" w:pos="142"/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формирование у клиента  позитивного отношения к  агенту.</w:t>
            </w:r>
          </w:p>
        </w:tc>
      </w:tr>
      <w:tr w:rsidR="00C8085E" w:rsidRPr="00DC767D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177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176"/>
                <w:tab w:val="left" w:pos="426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C8085E" w:rsidRPr="00C8085E" w:rsidRDefault="00C8085E" w:rsidP="00EC3A9E">
            <w:pPr>
              <w:pStyle w:val="ab"/>
              <w:tabs>
                <w:tab w:val="left" w:pos="176"/>
              </w:tabs>
              <w:suppressAutoHyphens/>
              <w:spacing w:line="240" w:lineRule="atLeast"/>
              <w:jc w:val="both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формирование у клиента образа корректного и уверенного профессионала;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привлечение личного внимания клиента в течение разговора и подчеркивание его значимости;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возможность сблизиться с клиентом и установить доверительные отношения.</w:t>
            </w:r>
          </w:p>
        </w:tc>
      </w:tr>
      <w:tr w:rsidR="00C8085E" w:rsidRPr="00DC767D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178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pStyle w:val="aa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целей наиболее важна для агента, когда он направляется на первую встречу с клиентом для осмотра  Объекта недвижимости?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426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tabs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удостовериться в наличии у потенциального клиента права продажи и отсутствии юридических препятствий;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принять решение о перспективах сотрудничества, наметить перечень мероприятий по подготовке Объекта недвижимости к продаже;</w:t>
            </w:r>
          </w:p>
          <w:p w:rsidR="00C8085E" w:rsidRPr="00C8085E" w:rsidRDefault="00C8085E" w:rsidP="00EC3A9E">
            <w:pPr>
              <w:tabs>
                <w:tab w:val="left" w:pos="176"/>
                <w:tab w:val="left" w:pos="1134"/>
              </w:tabs>
              <w:ind w:firstLine="1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в) произвести на клиента благоприятное впечатление, установить контакт, заложить основу будущего сотрудничества. </w:t>
            </w:r>
          </w:p>
        </w:tc>
      </w:tr>
      <w:tr w:rsidR="00C8085E" w:rsidRPr="00DC767D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F0D0E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179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176"/>
                <w:tab w:val="left" w:pos="426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pStyle w:val="Standard"/>
              <w:tabs>
                <w:tab w:val="left" w:pos="176"/>
              </w:tabs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C8085E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а) Вы знакомитесь, спрашиваете о потребностях, рассказываете о технологии работы в компании, говорите свой номер телефона;</w:t>
            </w:r>
          </w:p>
          <w:p w:rsidR="00C8085E" w:rsidRPr="00C8085E" w:rsidRDefault="00C8085E" w:rsidP="00EC3A9E">
            <w:pPr>
              <w:pStyle w:val="Standard"/>
              <w:tabs>
                <w:tab w:val="left" w:pos="176"/>
              </w:tabs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C8085E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б) Вы знакомитесь, спрашиваете о потребностях клиента, берете у него телефон и обещаете ему перезвонить;</w:t>
            </w:r>
          </w:p>
          <w:p w:rsidR="00C8085E" w:rsidRPr="00C8085E" w:rsidRDefault="00C8085E" w:rsidP="00EC3A9E">
            <w:pPr>
              <w:pStyle w:val="Standard"/>
              <w:tabs>
                <w:tab w:val="left" w:pos="176"/>
              </w:tabs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C8085E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в) Вы знакомитесь, спрашиваете о потребностях клиента, объясняете ему преимущества встречи в офисе, назначаете личную встречу, обмениваясь телефонами.</w:t>
            </w:r>
          </w:p>
        </w:tc>
      </w:tr>
      <w:tr w:rsidR="00C8085E" w:rsidRPr="00C8085E" w:rsidTr="005F0D0E">
        <w:tc>
          <w:tcPr>
            <w:tcW w:w="534" w:type="dxa"/>
          </w:tcPr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C8085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8085E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</w:t>
            </w:r>
          </w:p>
        </w:tc>
        <w:tc>
          <w:tcPr>
            <w:tcW w:w="3118" w:type="dxa"/>
            <w:gridSpan w:val="2"/>
          </w:tcPr>
          <w:p w:rsidR="00C8085E" w:rsidRPr="00C8085E" w:rsidRDefault="00C8085E" w:rsidP="00EC3A9E">
            <w:pPr>
              <w:tabs>
                <w:tab w:val="left" w:pos="176"/>
                <w:tab w:val="left" w:pos="426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8085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Вам необходимо установить контакт с незнакомым потенциальным клиентом. Вы будете использовать…</w:t>
            </w:r>
          </w:p>
          <w:p w:rsidR="00C8085E" w:rsidRPr="00C8085E" w:rsidRDefault="00C8085E" w:rsidP="00EC3A9E">
            <w:pPr>
              <w:tabs>
                <w:tab w:val="left" w:pos="17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030" w:type="dxa"/>
            <w:gridSpan w:val="8"/>
          </w:tcPr>
          <w:p w:rsidR="00C8085E" w:rsidRPr="00C8085E" w:rsidRDefault="00C8085E" w:rsidP="00EC3A9E">
            <w:pPr>
              <w:pStyle w:val="Standard"/>
              <w:tabs>
                <w:tab w:val="left" w:pos="176"/>
              </w:tabs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C8085E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а) напористость, настойчивость, уверенность;</w:t>
            </w:r>
          </w:p>
          <w:p w:rsidR="00C8085E" w:rsidRPr="00C8085E" w:rsidRDefault="00C8085E" w:rsidP="00EC3A9E">
            <w:pPr>
              <w:pStyle w:val="Standard"/>
              <w:tabs>
                <w:tab w:val="left" w:pos="176"/>
              </w:tabs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C8085E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б) доброжелательность, открытость,  уверенность;</w:t>
            </w:r>
          </w:p>
          <w:p w:rsidR="00C8085E" w:rsidRPr="00C8085E" w:rsidRDefault="00C8085E" w:rsidP="00EC3A9E">
            <w:pPr>
              <w:pStyle w:val="Standard"/>
              <w:tabs>
                <w:tab w:val="left" w:pos="176"/>
              </w:tabs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C8085E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в) скромность, ненавязчивость, спокойное отношение к отсутствию у клиента заинтересованности в услуге.</w:t>
            </w:r>
          </w:p>
        </w:tc>
      </w:tr>
      <w:tr w:rsidR="00DC767D" w:rsidRPr="00DC767D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181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Если покупатель хочет купить объект с использованием ипотечного кредита и ему требуются дополнительные документы по объекту, кто оплачивает дополнительные затраты на эти документы?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Продавец делает документы и оплачивает.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Покупатель оплачивает, так как эти документы нужны только ему.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Оплачивает риэлтор из своей комиссии.</w:t>
            </w:r>
          </w:p>
        </w:tc>
      </w:tr>
      <w:tr w:rsidR="00DC767D" w:rsidRPr="00DC767D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182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готовит документы по сделке: риэлтор Продавца или риэлтор Покупателя?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Риэлтор Покупателя, т.к. покупатель больше рискует. 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Риэлтор Продавца.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По договоренности между сторонами.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183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- это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Фамилия, имя, отчество лица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Паспортные данные лица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Адрес места жительства и номера телефонов лица.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Любая информация, относящаяся к прямо или косвенно определенному или определяемому физическому лицу.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Все перечисленные пункты.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184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Персональные данные (если они не относятся к специальной категории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ПДн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 являются информацией: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Общедоступной.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Конфиденциальной.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Секретной.</w:t>
            </w:r>
          </w:p>
        </w:tc>
      </w:tr>
      <w:tr w:rsidR="00DC767D" w:rsidRPr="00DC767D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185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с согласия субъекта персональных данных.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с согласия в письменной форме субъекта персональных данных.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Достаточно устного согласия субъекта персональных данных.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F0D0E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186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Должен ли клиент подписывать согласие на обработку персональных данных 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при заключении договора на услуги компании?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20C9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187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Договор.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Уведомление.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Согласие.</w:t>
            </w:r>
          </w:p>
        </w:tc>
      </w:tr>
      <w:tr w:rsidR="00DC767D" w:rsidRPr="00DC767D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20C9A" w:rsidP="00520C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188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Президент Российской Федерации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Росфинмониторинг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 </w:t>
            </w:r>
            <w:proofErr w:type="spellStart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Роскомнадзор</w:t>
            </w:r>
            <w:proofErr w:type="spellEnd"/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Оператор.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Генеральный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прокурор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Российской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подчиненные ему прокуроры.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20C9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189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Российская Гильдия Риэлторов (РГР) - это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Добровольное объединение российских профессиональных участников рынка недвижимости.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Добровольное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объединение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иностранных профессиональных участников рынка недвижимости.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Все перечисленные пункты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20C9A" w:rsidP="00520C9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190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DC767D" w:rsidP="00C161C5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Региональное объединение риэлторов является: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Добровольным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региональным</w:t>
            </w: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объединением профессиональных участников рынка недвижимости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Координатором профессиональной деятельности членов Ассоциации своей территориальной единицы.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Все перечисленные пункты.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20C9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191</w:t>
            </w:r>
          </w:p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tabs>
                <w:tab w:val="left" w:pos="1105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членство Регионального объединения в РГР?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Посмотреть на сайте Российской Гильдии Риэлторов http://rgr.ru состав членов.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Посмотреть в Едином Реестре РГР на http://reestr.rgr.ru/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Все перечисленные пункты.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Pr="0036680F" w:rsidRDefault="00520C9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192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tabs>
                <w:tab w:val="left" w:pos="1105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сертификата качества у агентства недвижимости?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Посмотреть на сайте Российской Гильдии Риэлторов http://rgr.ru состав членов.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Посмотреть в Едином Реестре РГР на http://reestr.rgr.ru/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Все перечисленные пункты.</w:t>
            </w:r>
          </w:p>
        </w:tc>
      </w:tr>
      <w:tr w:rsidR="00DC767D" w:rsidRPr="0036680F" w:rsidTr="005F0D0E">
        <w:tc>
          <w:tcPr>
            <w:tcW w:w="534" w:type="dxa"/>
          </w:tcPr>
          <w:p w:rsidR="00DC767D" w:rsidRPr="0036680F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DC767D" w:rsidRDefault="00DC767D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20C9A" w:rsidRPr="0036680F" w:rsidRDefault="00520C9A" w:rsidP="00C161C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193</w:t>
            </w:r>
          </w:p>
        </w:tc>
        <w:tc>
          <w:tcPr>
            <w:tcW w:w="3118" w:type="dxa"/>
            <w:gridSpan w:val="2"/>
          </w:tcPr>
          <w:p w:rsidR="00DC767D" w:rsidRPr="0036680F" w:rsidRDefault="00DC767D" w:rsidP="00C161C5">
            <w:pPr>
              <w:tabs>
                <w:tab w:val="left" w:pos="1105"/>
              </w:tabs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 можно оперативно проверить действие аттестата у агента или брокера по недвижимости?</w:t>
            </w:r>
          </w:p>
        </w:tc>
        <w:tc>
          <w:tcPr>
            <w:tcW w:w="7030" w:type="dxa"/>
            <w:gridSpan w:val="8"/>
          </w:tcPr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Посмотреть на сайте Российской Гильдии Риэлторов http://rgr.ru состав членов.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Посмотреть в Едином Реестре РГР на http://reestr.rgr.ru/</w:t>
            </w:r>
          </w:p>
          <w:p w:rsidR="00DC767D" w:rsidRPr="0036680F" w:rsidRDefault="00DC767D" w:rsidP="00C161C5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6680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Все перечисленные пункты.</w:t>
            </w:r>
          </w:p>
        </w:tc>
      </w:tr>
    </w:tbl>
    <w:p w:rsidR="0027105D" w:rsidRPr="0036680F" w:rsidRDefault="0027105D" w:rsidP="009F64A8">
      <w:pPr>
        <w:pStyle w:val="TableParagraph"/>
        <w:rPr>
          <w:rFonts w:ascii="Times New Roman" w:hAnsi="Times New Roman" w:cs="Times New Roman"/>
          <w:sz w:val="20"/>
          <w:szCs w:val="20"/>
          <w:lang w:val="ru-RU"/>
        </w:rPr>
      </w:pPr>
    </w:p>
    <w:sectPr w:rsidR="0027105D" w:rsidRPr="0036680F" w:rsidSect="007E484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0F" w:rsidRDefault="0036680F" w:rsidP="007E484E">
      <w:r>
        <w:separator/>
      </w:r>
    </w:p>
  </w:endnote>
  <w:endnote w:type="continuationSeparator" w:id="0">
    <w:p w:rsidR="0036680F" w:rsidRDefault="0036680F" w:rsidP="007E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90622"/>
      <w:docPartObj>
        <w:docPartGallery w:val="Page Numbers (Bottom of Page)"/>
        <w:docPartUnique/>
      </w:docPartObj>
    </w:sdtPr>
    <w:sdtEndPr/>
    <w:sdtContent>
      <w:p w:rsidR="0036680F" w:rsidRDefault="0036680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3B4" w:rsidRPr="004763B4">
          <w:rPr>
            <w:noProof/>
            <w:lang w:val="ru-RU"/>
          </w:rPr>
          <w:t>16</w:t>
        </w:r>
        <w:r>
          <w:fldChar w:fldCharType="end"/>
        </w:r>
      </w:p>
    </w:sdtContent>
  </w:sdt>
  <w:p w:rsidR="0036680F" w:rsidRDefault="003668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0F" w:rsidRDefault="0036680F" w:rsidP="007E484E">
      <w:r>
        <w:separator/>
      </w:r>
    </w:p>
  </w:footnote>
  <w:footnote w:type="continuationSeparator" w:id="0">
    <w:p w:rsidR="0036680F" w:rsidRDefault="0036680F" w:rsidP="007E4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80F" w:rsidRPr="00306A9A" w:rsidRDefault="0036680F" w:rsidP="00306A9A">
    <w:pPr>
      <w:pStyle w:val="a5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jc w:val="right"/>
      <w:rPr>
        <w:rFonts w:ascii="Times New Roman" w:hAnsi="Times New Roman" w:cs="Times New Roman"/>
        <w:i/>
        <w:lang w:val="ru-RU"/>
      </w:rPr>
    </w:pPr>
    <w:r>
      <w:tab/>
    </w:r>
    <w:r>
      <w:tab/>
    </w:r>
    <w:r>
      <w:tab/>
    </w:r>
    <w:r>
      <w:tab/>
    </w:r>
    <w:r w:rsidRPr="00306A9A">
      <w:rPr>
        <w:rFonts w:ascii="Times New Roman" w:hAnsi="Times New Roman" w:cs="Times New Roman"/>
        <w:i/>
        <w:lang w:val="ru-RU"/>
      </w:rPr>
      <w:t>Актуализация на 19.02.2018г.</w:t>
    </w:r>
  </w:p>
  <w:p w:rsidR="0036680F" w:rsidRDefault="003668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570"/>
    <w:multiLevelType w:val="hybridMultilevel"/>
    <w:tmpl w:val="A3904C26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1">
    <w:nsid w:val="03E647FF"/>
    <w:multiLevelType w:val="hybridMultilevel"/>
    <w:tmpl w:val="6978A646"/>
    <w:lvl w:ilvl="0" w:tplc="0419000F">
      <w:start w:val="1"/>
      <w:numFmt w:val="decimal"/>
      <w:lvlText w:val="%1."/>
      <w:lvlJc w:val="left"/>
      <w:pPr>
        <w:ind w:left="307" w:hanging="202"/>
      </w:pPr>
      <w:rPr>
        <w:rFonts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">
    <w:nsid w:val="06C25FC5"/>
    <w:multiLevelType w:val="hybridMultilevel"/>
    <w:tmpl w:val="1068E5E0"/>
    <w:lvl w:ilvl="0" w:tplc="2BF6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B54A4F"/>
    <w:multiLevelType w:val="hybridMultilevel"/>
    <w:tmpl w:val="0FC0A42C"/>
    <w:lvl w:ilvl="0" w:tplc="A3D0092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3918A6F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6187FF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C324C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3460C8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57C4C2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4B58D99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F696991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14E2FE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">
    <w:nsid w:val="0E18558B"/>
    <w:multiLevelType w:val="hybridMultilevel"/>
    <w:tmpl w:val="CC1E2F2C"/>
    <w:lvl w:ilvl="0" w:tplc="09B0F232">
      <w:start w:val="1"/>
      <w:numFmt w:val="decimal"/>
      <w:lvlText w:val="%1."/>
      <w:lvlJc w:val="left"/>
      <w:pPr>
        <w:ind w:left="105" w:hanging="279"/>
      </w:pPr>
      <w:rPr>
        <w:rFonts w:ascii="Times New Roman" w:eastAsia="Arial" w:hAnsi="Times New Roman" w:cs="Times New Roman"/>
        <w:spacing w:val="-25"/>
        <w:w w:val="100"/>
        <w:sz w:val="18"/>
        <w:szCs w:val="18"/>
      </w:rPr>
    </w:lvl>
    <w:lvl w:ilvl="1" w:tplc="A862361C">
      <w:numFmt w:val="bullet"/>
      <w:lvlText w:val="•"/>
      <w:lvlJc w:val="left"/>
      <w:pPr>
        <w:ind w:left="641" w:hanging="279"/>
      </w:pPr>
    </w:lvl>
    <w:lvl w:ilvl="2" w:tplc="532C4A1C">
      <w:numFmt w:val="bullet"/>
      <w:lvlText w:val="•"/>
      <w:lvlJc w:val="left"/>
      <w:pPr>
        <w:ind w:left="1183" w:hanging="279"/>
      </w:pPr>
    </w:lvl>
    <w:lvl w:ilvl="3" w:tplc="9EE8BC96">
      <w:numFmt w:val="bullet"/>
      <w:lvlText w:val="•"/>
      <w:lvlJc w:val="left"/>
      <w:pPr>
        <w:ind w:left="1725" w:hanging="279"/>
      </w:pPr>
    </w:lvl>
    <w:lvl w:ilvl="4" w:tplc="45F67262">
      <w:numFmt w:val="bullet"/>
      <w:lvlText w:val="•"/>
      <w:lvlJc w:val="left"/>
      <w:pPr>
        <w:ind w:left="2267" w:hanging="279"/>
      </w:pPr>
    </w:lvl>
    <w:lvl w:ilvl="5" w:tplc="95C05176">
      <w:numFmt w:val="bullet"/>
      <w:lvlText w:val="•"/>
      <w:lvlJc w:val="left"/>
      <w:pPr>
        <w:ind w:left="2809" w:hanging="279"/>
      </w:pPr>
    </w:lvl>
    <w:lvl w:ilvl="6" w:tplc="8DD48D64">
      <w:numFmt w:val="bullet"/>
      <w:lvlText w:val="•"/>
      <w:lvlJc w:val="left"/>
      <w:pPr>
        <w:ind w:left="3351" w:hanging="279"/>
      </w:pPr>
    </w:lvl>
    <w:lvl w:ilvl="7" w:tplc="D71622C6">
      <w:numFmt w:val="bullet"/>
      <w:lvlText w:val="•"/>
      <w:lvlJc w:val="left"/>
      <w:pPr>
        <w:ind w:left="3892" w:hanging="279"/>
      </w:pPr>
    </w:lvl>
    <w:lvl w:ilvl="8" w:tplc="638E989A">
      <w:numFmt w:val="bullet"/>
      <w:lvlText w:val="•"/>
      <w:lvlJc w:val="left"/>
      <w:pPr>
        <w:ind w:left="4434" w:hanging="279"/>
      </w:pPr>
    </w:lvl>
  </w:abstractNum>
  <w:abstractNum w:abstractNumId="5">
    <w:nsid w:val="0F875149"/>
    <w:multiLevelType w:val="hybridMultilevel"/>
    <w:tmpl w:val="46FC85EA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F023D"/>
    <w:multiLevelType w:val="hybridMultilevel"/>
    <w:tmpl w:val="3B0A3B44"/>
    <w:lvl w:ilvl="0" w:tplc="F0FE020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9D4B1A4">
      <w:numFmt w:val="bullet"/>
      <w:lvlText w:val="•"/>
      <w:lvlJc w:val="left"/>
      <w:pPr>
        <w:ind w:left="821" w:hanging="202"/>
      </w:pPr>
    </w:lvl>
    <w:lvl w:ilvl="2" w:tplc="5258642E">
      <w:numFmt w:val="bullet"/>
      <w:lvlText w:val="•"/>
      <w:lvlJc w:val="left"/>
      <w:pPr>
        <w:ind w:left="1343" w:hanging="202"/>
      </w:pPr>
    </w:lvl>
    <w:lvl w:ilvl="3" w:tplc="C636AF66">
      <w:numFmt w:val="bullet"/>
      <w:lvlText w:val="•"/>
      <w:lvlJc w:val="left"/>
      <w:pPr>
        <w:ind w:left="1865" w:hanging="202"/>
      </w:pPr>
    </w:lvl>
    <w:lvl w:ilvl="4" w:tplc="6C5EC362">
      <w:numFmt w:val="bullet"/>
      <w:lvlText w:val="•"/>
      <w:lvlJc w:val="left"/>
      <w:pPr>
        <w:ind w:left="2387" w:hanging="202"/>
      </w:pPr>
    </w:lvl>
    <w:lvl w:ilvl="5" w:tplc="FD1CDF9A">
      <w:numFmt w:val="bullet"/>
      <w:lvlText w:val="•"/>
      <w:lvlJc w:val="left"/>
      <w:pPr>
        <w:ind w:left="2909" w:hanging="202"/>
      </w:pPr>
    </w:lvl>
    <w:lvl w:ilvl="6" w:tplc="CDFA74F2">
      <w:numFmt w:val="bullet"/>
      <w:lvlText w:val="•"/>
      <w:lvlJc w:val="left"/>
      <w:pPr>
        <w:ind w:left="3431" w:hanging="202"/>
      </w:pPr>
    </w:lvl>
    <w:lvl w:ilvl="7" w:tplc="D660C28E">
      <w:numFmt w:val="bullet"/>
      <w:lvlText w:val="•"/>
      <w:lvlJc w:val="left"/>
      <w:pPr>
        <w:ind w:left="3952" w:hanging="202"/>
      </w:pPr>
    </w:lvl>
    <w:lvl w:ilvl="8" w:tplc="4372FED4">
      <w:numFmt w:val="bullet"/>
      <w:lvlText w:val="•"/>
      <w:lvlJc w:val="left"/>
      <w:pPr>
        <w:ind w:left="4474" w:hanging="202"/>
      </w:pPr>
    </w:lvl>
  </w:abstractNum>
  <w:abstractNum w:abstractNumId="7">
    <w:nsid w:val="11662F00"/>
    <w:multiLevelType w:val="hybridMultilevel"/>
    <w:tmpl w:val="B4C2FF24"/>
    <w:lvl w:ilvl="0" w:tplc="A0CE9AA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CDB6514A">
      <w:numFmt w:val="bullet"/>
      <w:lvlText w:val="•"/>
      <w:lvlJc w:val="left"/>
      <w:pPr>
        <w:ind w:left="641" w:hanging="202"/>
      </w:pPr>
    </w:lvl>
    <w:lvl w:ilvl="2" w:tplc="E5AA55E0">
      <w:numFmt w:val="bullet"/>
      <w:lvlText w:val="•"/>
      <w:lvlJc w:val="left"/>
      <w:pPr>
        <w:ind w:left="1183" w:hanging="202"/>
      </w:pPr>
    </w:lvl>
    <w:lvl w:ilvl="3" w:tplc="0D68C8C2">
      <w:numFmt w:val="bullet"/>
      <w:lvlText w:val="•"/>
      <w:lvlJc w:val="left"/>
      <w:pPr>
        <w:ind w:left="1725" w:hanging="202"/>
      </w:pPr>
    </w:lvl>
    <w:lvl w:ilvl="4" w:tplc="39A4D6AA">
      <w:numFmt w:val="bullet"/>
      <w:lvlText w:val="•"/>
      <w:lvlJc w:val="left"/>
      <w:pPr>
        <w:ind w:left="2267" w:hanging="202"/>
      </w:pPr>
    </w:lvl>
    <w:lvl w:ilvl="5" w:tplc="B10234F0">
      <w:numFmt w:val="bullet"/>
      <w:lvlText w:val="•"/>
      <w:lvlJc w:val="left"/>
      <w:pPr>
        <w:ind w:left="2809" w:hanging="202"/>
      </w:pPr>
    </w:lvl>
    <w:lvl w:ilvl="6" w:tplc="57027AE2">
      <w:numFmt w:val="bullet"/>
      <w:lvlText w:val="•"/>
      <w:lvlJc w:val="left"/>
      <w:pPr>
        <w:ind w:left="3351" w:hanging="202"/>
      </w:pPr>
    </w:lvl>
    <w:lvl w:ilvl="7" w:tplc="CEB48682">
      <w:numFmt w:val="bullet"/>
      <w:lvlText w:val="•"/>
      <w:lvlJc w:val="left"/>
      <w:pPr>
        <w:ind w:left="3892" w:hanging="202"/>
      </w:pPr>
    </w:lvl>
    <w:lvl w:ilvl="8" w:tplc="B9404F52">
      <w:numFmt w:val="bullet"/>
      <w:lvlText w:val="•"/>
      <w:lvlJc w:val="left"/>
      <w:pPr>
        <w:ind w:left="4434" w:hanging="202"/>
      </w:pPr>
    </w:lvl>
  </w:abstractNum>
  <w:abstractNum w:abstractNumId="8">
    <w:nsid w:val="13C1178C"/>
    <w:multiLevelType w:val="multilevel"/>
    <w:tmpl w:val="1068E5E0"/>
    <w:styleLink w:val="1"/>
    <w:lvl w:ilvl="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86" w:hanging="360"/>
      </w:pPr>
    </w:lvl>
    <w:lvl w:ilvl="2">
      <w:start w:val="1"/>
      <w:numFmt w:val="lowerRoman"/>
      <w:lvlText w:val="%3."/>
      <w:lvlJc w:val="right"/>
      <w:pPr>
        <w:ind w:left="1906" w:hanging="180"/>
      </w:pPr>
    </w:lvl>
    <w:lvl w:ilvl="3">
      <w:start w:val="1"/>
      <w:numFmt w:val="decimal"/>
      <w:lvlText w:val="%4."/>
      <w:lvlJc w:val="left"/>
      <w:pPr>
        <w:ind w:left="2626" w:hanging="360"/>
      </w:pPr>
    </w:lvl>
    <w:lvl w:ilvl="4">
      <w:start w:val="1"/>
      <w:numFmt w:val="lowerLetter"/>
      <w:lvlText w:val="%5."/>
      <w:lvlJc w:val="left"/>
      <w:pPr>
        <w:ind w:left="3346" w:hanging="360"/>
      </w:pPr>
    </w:lvl>
    <w:lvl w:ilvl="5">
      <w:start w:val="1"/>
      <w:numFmt w:val="lowerRoman"/>
      <w:lvlText w:val="%6."/>
      <w:lvlJc w:val="right"/>
      <w:pPr>
        <w:ind w:left="4066" w:hanging="180"/>
      </w:pPr>
    </w:lvl>
    <w:lvl w:ilvl="6">
      <w:start w:val="1"/>
      <w:numFmt w:val="decimal"/>
      <w:lvlText w:val="%7."/>
      <w:lvlJc w:val="left"/>
      <w:pPr>
        <w:ind w:left="4786" w:hanging="360"/>
      </w:pPr>
    </w:lvl>
    <w:lvl w:ilvl="7">
      <w:start w:val="1"/>
      <w:numFmt w:val="lowerLetter"/>
      <w:lvlText w:val="%8."/>
      <w:lvlJc w:val="left"/>
      <w:pPr>
        <w:ind w:left="5506" w:hanging="360"/>
      </w:pPr>
    </w:lvl>
    <w:lvl w:ilvl="8">
      <w:start w:val="1"/>
      <w:numFmt w:val="lowerRoman"/>
      <w:lvlText w:val="%9."/>
      <w:lvlJc w:val="right"/>
      <w:pPr>
        <w:ind w:left="6226" w:hanging="180"/>
      </w:pPr>
    </w:lvl>
  </w:abstractNum>
  <w:abstractNum w:abstractNumId="9">
    <w:nsid w:val="15F2171E"/>
    <w:multiLevelType w:val="hybridMultilevel"/>
    <w:tmpl w:val="1C24E496"/>
    <w:lvl w:ilvl="0" w:tplc="D716224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5416523E">
      <w:numFmt w:val="bullet"/>
      <w:lvlText w:val="•"/>
      <w:lvlJc w:val="left"/>
      <w:pPr>
        <w:ind w:left="641" w:hanging="202"/>
      </w:pPr>
    </w:lvl>
    <w:lvl w:ilvl="2" w:tplc="78B4FB44">
      <w:numFmt w:val="bullet"/>
      <w:lvlText w:val="•"/>
      <w:lvlJc w:val="left"/>
      <w:pPr>
        <w:ind w:left="1183" w:hanging="202"/>
      </w:pPr>
    </w:lvl>
    <w:lvl w:ilvl="3" w:tplc="E4A42742">
      <w:numFmt w:val="bullet"/>
      <w:lvlText w:val="•"/>
      <w:lvlJc w:val="left"/>
      <w:pPr>
        <w:ind w:left="1725" w:hanging="202"/>
      </w:pPr>
    </w:lvl>
    <w:lvl w:ilvl="4" w:tplc="7E924046">
      <w:numFmt w:val="bullet"/>
      <w:lvlText w:val="•"/>
      <w:lvlJc w:val="left"/>
      <w:pPr>
        <w:ind w:left="2267" w:hanging="202"/>
      </w:pPr>
    </w:lvl>
    <w:lvl w:ilvl="5" w:tplc="42CCEC68">
      <w:numFmt w:val="bullet"/>
      <w:lvlText w:val="•"/>
      <w:lvlJc w:val="left"/>
      <w:pPr>
        <w:ind w:left="2809" w:hanging="202"/>
      </w:pPr>
    </w:lvl>
    <w:lvl w:ilvl="6" w:tplc="0B76F18E">
      <w:numFmt w:val="bullet"/>
      <w:lvlText w:val="•"/>
      <w:lvlJc w:val="left"/>
      <w:pPr>
        <w:ind w:left="3351" w:hanging="202"/>
      </w:pPr>
    </w:lvl>
    <w:lvl w:ilvl="7" w:tplc="982C602A">
      <w:numFmt w:val="bullet"/>
      <w:lvlText w:val="•"/>
      <w:lvlJc w:val="left"/>
      <w:pPr>
        <w:ind w:left="3892" w:hanging="202"/>
      </w:pPr>
    </w:lvl>
    <w:lvl w:ilvl="8" w:tplc="960236B8">
      <w:numFmt w:val="bullet"/>
      <w:lvlText w:val="•"/>
      <w:lvlJc w:val="left"/>
      <w:pPr>
        <w:ind w:left="4434" w:hanging="202"/>
      </w:pPr>
    </w:lvl>
  </w:abstractNum>
  <w:abstractNum w:abstractNumId="10">
    <w:nsid w:val="180663E5"/>
    <w:multiLevelType w:val="hybridMultilevel"/>
    <w:tmpl w:val="2DBAB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82F90"/>
    <w:multiLevelType w:val="hybridMultilevel"/>
    <w:tmpl w:val="B0E0F710"/>
    <w:lvl w:ilvl="0" w:tplc="E384E43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8B3048AC">
      <w:numFmt w:val="bullet"/>
      <w:lvlText w:val="•"/>
      <w:lvlJc w:val="left"/>
      <w:pPr>
        <w:ind w:left="641" w:hanging="202"/>
      </w:pPr>
    </w:lvl>
    <w:lvl w:ilvl="2" w:tplc="488CAB8E">
      <w:numFmt w:val="bullet"/>
      <w:lvlText w:val="•"/>
      <w:lvlJc w:val="left"/>
      <w:pPr>
        <w:ind w:left="1183" w:hanging="202"/>
      </w:pPr>
    </w:lvl>
    <w:lvl w:ilvl="3" w:tplc="F2DC9A94">
      <w:numFmt w:val="bullet"/>
      <w:lvlText w:val="•"/>
      <w:lvlJc w:val="left"/>
      <w:pPr>
        <w:ind w:left="1725" w:hanging="202"/>
      </w:pPr>
    </w:lvl>
    <w:lvl w:ilvl="4" w:tplc="94F8777E">
      <w:numFmt w:val="bullet"/>
      <w:lvlText w:val="•"/>
      <w:lvlJc w:val="left"/>
      <w:pPr>
        <w:ind w:left="2267" w:hanging="202"/>
      </w:pPr>
    </w:lvl>
    <w:lvl w:ilvl="5" w:tplc="BC58EFAE">
      <w:numFmt w:val="bullet"/>
      <w:lvlText w:val="•"/>
      <w:lvlJc w:val="left"/>
      <w:pPr>
        <w:ind w:left="2809" w:hanging="202"/>
      </w:pPr>
    </w:lvl>
    <w:lvl w:ilvl="6" w:tplc="92761F60">
      <w:numFmt w:val="bullet"/>
      <w:lvlText w:val="•"/>
      <w:lvlJc w:val="left"/>
      <w:pPr>
        <w:ind w:left="3351" w:hanging="202"/>
      </w:pPr>
    </w:lvl>
    <w:lvl w:ilvl="7" w:tplc="F2C298DC">
      <w:numFmt w:val="bullet"/>
      <w:lvlText w:val="•"/>
      <w:lvlJc w:val="left"/>
      <w:pPr>
        <w:ind w:left="3892" w:hanging="202"/>
      </w:pPr>
    </w:lvl>
    <w:lvl w:ilvl="8" w:tplc="D4126BBE">
      <w:numFmt w:val="bullet"/>
      <w:lvlText w:val="•"/>
      <w:lvlJc w:val="left"/>
      <w:pPr>
        <w:ind w:left="4434" w:hanging="202"/>
      </w:pPr>
    </w:lvl>
  </w:abstractNum>
  <w:abstractNum w:abstractNumId="12">
    <w:nsid w:val="1EEA3EBF"/>
    <w:multiLevelType w:val="hybridMultilevel"/>
    <w:tmpl w:val="C3541EDC"/>
    <w:lvl w:ilvl="0" w:tplc="3C3E86B2">
      <w:start w:val="1"/>
      <w:numFmt w:val="decimal"/>
      <w:lvlText w:val="%1."/>
      <w:lvlJc w:val="left"/>
      <w:pPr>
        <w:ind w:left="141" w:hanging="248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14AE2A8">
      <w:numFmt w:val="bullet"/>
      <w:lvlText w:val="•"/>
      <w:lvlJc w:val="left"/>
      <w:pPr>
        <w:ind w:left="677" w:hanging="248"/>
      </w:pPr>
    </w:lvl>
    <w:lvl w:ilvl="2" w:tplc="DC5C2E6C">
      <w:numFmt w:val="bullet"/>
      <w:lvlText w:val="•"/>
      <w:lvlJc w:val="left"/>
      <w:pPr>
        <w:ind w:left="1215" w:hanging="248"/>
      </w:pPr>
    </w:lvl>
    <w:lvl w:ilvl="3" w:tplc="2AC88922">
      <w:numFmt w:val="bullet"/>
      <w:lvlText w:val="•"/>
      <w:lvlJc w:val="left"/>
      <w:pPr>
        <w:ind w:left="1753" w:hanging="248"/>
      </w:pPr>
    </w:lvl>
    <w:lvl w:ilvl="4" w:tplc="61D6B456">
      <w:numFmt w:val="bullet"/>
      <w:lvlText w:val="•"/>
      <w:lvlJc w:val="left"/>
      <w:pPr>
        <w:ind w:left="2291" w:hanging="248"/>
      </w:pPr>
    </w:lvl>
    <w:lvl w:ilvl="5" w:tplc="FAA63C4C">
      <w:numFmt w:val="bullet"/>
      <w:lvlText w:val="•"/>
      <w:lvlJc w:val="left"/>
      <w:pPr>
        <w:ind w:left="2829" w:hanging="248"/>
      </w:pPr>
    </w:lvl>
    <w:lvl w:ilvl="6" w:tplc="77E04308">
      <w:numFmt w:val="bullet"/>
      <w:lvlText w:val="•"/>
      <w:lvlJc w:val="left"/>
      <w:pPr>
        <w:ind w:left="3367" w:hanging="248"/>
      </w:pPr>
    </w:lvl>
    <w:lvl w:ilvl="7" w:tplc="F75AE80A">
      <w:numFmt w:val="bullet"/>
      <w:lvlText w:val="•"/>
      <w:lvlJc w:val="left"/>
      <w:pPr>
        <w:ind w:left="3904" w:hanging="248"/>
      </w:pPr>
    </w:lvl>
    <w:lvl w:ilvl="8" w:tplc="56E29228">
      <w:numFmt w:val="bullet"/>
      <w:lvlText w:val="•"/>
      <w:lvlJc w:val="left"/>
      <w:pPr>
        <w:ind w:left="4442" w:hanging="248"/>
      </w:pPr>
    </w:lvl>
  </w:abstractNum>
  <w:abstractNum w:abstractNumId="13">
    <w:nsid w:val="21D81ACF"/>
    <w:multiLevelType w:val="hybridMultilevel"/>
    <w:tmpl w:val="388475F8"/>
    <w:lvl w:ilvl="0" w:tplc="429CEF2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B801074">
      <w:numFmt w:val="bullet"/>
      <w:lvlText w:val="•"/>
      <w:lvlJc w:val="left"/>
      <w:pPr>
        <w:ind w:left="641" w:hanging="209"/>
      </w:pPr>
    </w:lvl>
    <w:lvl w:ilvl="2" w:tplc="A0A8E02C">
      <w:numFmt w:val="bullet"/>
      <w:lvlText w:val="•"/>
      <w:lvlJc w:val="left"/>
      <w:pPr>
        <w:ind w:left="1183" w:hanging="209"/>
      </w:pPr>
    </w:lvl>
    <w:lvl w:ilvl="3" w:tplc="A96AD0DC">
      <w:numFmt w:val="bullet"/>
      <w:lvlText w:val="•"/>
      <w:lvlJc w:val="left"/>
      <w:pPr>
        <w:ind w:left="1725" w:hanging="209"/>
      </w:pPr>
    </w:lvl>
    <w:lvl w:ilvl="4" w:tplc="2B98D164">
      <w:numFmt w:val="bullet"/>
      <w:lvlText w:val="•"/>
      <w:lvlJc w:val="left"/>
      <w:pPr>
        <w:ind w:left="2267" w:hanging="209"/>
      </w:pPr>
    </w:lvl>
    <w:lvl w:ilvl="5" w:tplc="A294AF20">
      <w:numFmt w:val="bullet"/>
      <w:lvlText w:val="•"/>
      <w:lvlJc w:val="left"/>
      <w:pPr>
        <w:ind w:left="2809" w:hanging="209"/>
      </w:pPr>
    </w:lvl>
    <w:lvl w:ilvl="6" w:tplc="DA465BFE">
      <w:numFmt w:val="bullet"/>
      <w:lvlText w:val="•"/>
      <w:lvlJc w:val="left"/>
      <w:pPr>
        <w:ind w:left="3351" w:hanging="209"/>
      </w:pPr>
    </w:lvl>
    <w:lvl w:ilvl="7" w:tplc="A30E00D4">
      <w:numFmt w:val="bullet"/>
      <w:lvlText w:val="•"/>
      <w:lvlJc w:val="left"/>
      <w:pPr>
        <w:ind w:left="3892" w:hanging="209"/>
      </w:pPr>
    </w:lvl>
    <w:lvl w:ilvl="8" w:tplc="37261998">
      <w:numFmt w:val="bullet"/>
      <w:lvlText w:val="•"/>
      <w:lvlJc w:val="left"/>
      <w:pPr>
        <w:ind w:left="4434" w:hanging="209"/>
      </w:pPr>
    </w:lvl>
  </w:abstractNum>
  <w:abstractNum w:abstractNumId="14">
    <w:nsid w:val="25347A9C"/>
    <w:multiLevelType w:val="hybridMultilevel"/>
    <w:tmpl w:val="F19A2C50"/>
    <w:lvl w:ilvl="0" w:tplc="04190001">
      <w:start w:val="1"/>
      <w:numFmt w:val="bullet"/>
      <w:lvlText w:val=""/>
      <w:lvlJc w:val="left"/>
      <w:pPr>
        <w:ind w:left="307" w:hanging="202"/>
      </w:pPr>
      <w:rPr>
        <w:rFonts w:ascii="Symbol" w:hAnsi="Symbo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15">
    <w:nsid w:val="2EDB3E92"/>
    <w:multiLevelType w:val="hybridMultilevel"/>
    <w:tmpl w:val="685C226A"/>
    <w:lvl w:ilvl="0" w:tplc="8630710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2B2D5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748DFF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5A524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67A98D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8E677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9702AEE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AAE0CB9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F04084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6">
    <w:nsid w:val="2F50590F"/>
    <w:multiLevelType w:val="multilevel"/>
    <w:tmpl w:val="1068E5E0"/>
    <w:numStyleLink w:val="1"/>
  </w:abstractNum>
  <w:abstractNum w:abstractNumId="17">
    <w:nsid w:val="34850007"/>
    <w:multiLevelType w:val="hybridMultilevel"/>
    <w:tmpl w:val="C72A51FE"/>
    <w:lvl w:ilvl="0" w:tplc="D0943B4A">
      <w:start w:val="1"/>
      <w:numFmt w:val="decimal"/>
      <w:lvlText w:val="%1."/>
      <w:lvlJc w:val="left"/>
      <w:pPr>
        <w:ind w:left="233" w:hanging="233"/>
      </w:pPr>
      <w:rPr>
        <w:rFonts w:ascii="Times New Roman" w:eastAsia="Arial" w:hAnsi="Times New Roman" w:cs="Times New Roman"/>
        <w:spacing w:val="-19"/>
        <w:w w:val="100"/>
        <w:sz w:val="18"/>
        <w:szCs w:val="18"/>
      </w:rPr>
    </w:lvl>
    <w:lvl w:ilvl="1" w:tplc="C57CB860">
      <w:numFmt w:val="bullet"/>
      <w:lvlText w:val="•"/>
      <w:lvlJc w:val="left"/>
      <w:pPr>
        <w:ind w:left="641" w:hanging="233"/>
      </w:pPr>
    </w:lvl>
    <w:lvl w:ilvl="2" w:tplc="DBD4FA12">
      <w:numFmt w:val="bullet"/>
      <w:lvlText w:val="•"/>
      <w:lvlJc w:val="left"/>
      <w:pPr>
        <w:ind w:left="1183" w:hanging="233"/>
      </w:pPr>
    </w:lvl>
    <w:lvl w:ilvl="3" w:tplc="2688B5E4">
      <w:numFmt w:val="bullet"/>
      <w:lvlText w:val="•"/>
      <w:lvlJc w:val="left"/>
      <w:pPr>
        <w:ind w:left="1725" w:hanging="233"/>
      </w:pPr>
    </w:lvl>
    <w:lvl w:ilvl="4" w:tplc="86640D78">
      <w:numFmt w:val="bullet"/>
      <w:lvlText w:val="•"/>
      <w:lvlJc w:val="left"/>
      <w:pPr>
        <w:ind w:left="2267" w:hanging="233"/>
      </w:pPr>
    </w:lvl>
    <w:lvl w:ilvl="5" w:tplc="1CA09F7A">
      <w:numFmt w:val="bullet"/>
      <w:lvlText w:val="•"/>
      <w:lvlJc w:val="left"/>
      <w:pPr>
        <w:ind w:left="2809" w:hanging="233"/>
      </w:pPr>
    </w:lvl>
    <w:lvl w:ilvl="6" w:tplc="72709A14">
      <w:numFmt w:val="bullet"/>
      <w:lvlText w:val="•"/>
      <w:lvlJc w:val="left"/>
      <w:pPr>
        <w:ind w:left="3351" w:hanging="233"/>
      </w:pPr>
    </w:lvl>
    <w:lvl w:ilvl="7" w:tplc="5FB4158A">
      <w:numFmt w:val="bullet"/>
      <w:lvlText w:val="•"/>
      <w:lvlJc w:val="left"/>
      <w:pPr>
        <w:ind w:left="3892" w:hanging="233"/>
      </w:pPr>
    </w:lvl>
    <w:lvl w:ilvl="8" w:tplc="8D7A17FE">
      <w:numFmt w:val="bullet"/>
      <w:lvlText w:val="•"/>
      <w:lvlJc w:val="left"/>
      <w:pPr>
        <w:ind w:left="4434" w:hanging="233"/>
      </w:pPr>
    </w:lvl>
  </w:abstractNum>
  <w:abstractNum w:abstractNumId="18">
    <w:nsid w:val="38247D8F"/>
    <w:multiLevelType w:val="hybridMultilevel"/>
    <w:tmpl w:val="7842EEB8"/>
    <w:lvl w:ilvl="0" w:tplc="BE60F11A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032C2B00">
      <w:numFmt w:val="bullet"/>
      <w:lvlText w:val="•"/>
      <w:lvlJc w:val="left"/>
      <w:pPr>
        <w:ind w:left="821" w:hanging="202"/>
      </w:pPr>
    </w:lvl>
    <w:lvl w:ilvl="2" w:tplc="2B06CE4C">
      <w:numFmt w:val="bullet"/>
      <w:lvlText w:val="•"/>
      <w:lvlJc w:val="left"/>
      <w:pPr>
        <w:ind w:left="1343" w:hanging="202"/>
      </w:pPr>
    </w:lvl>
    <w:lvl w:ilvl="3" w:tplc="B19093CA">
      <w:numFmt w:val="bullet"/>
      <w:lvlText w:val="•"/>
      <w:lvlJc w:val="left"/>
      <w:pPr>
        <w:ind w:left="1865" w:hanging="202"/>
      </w:pPr>
    </w:lvl>
    <w:lvl w:ilvl="4" w:tplc="491C2D3C">
      <w:numFmt w:val="bullet"/>
      <w:lvlText w:val="•"/>
      <w:lvlJc w:val="left"/>
      <w:pPr>
        <w:ind w:left="2387" w:hanging="202"/>
      </w:pPr>
    </w:lvl>
    <w:lvl w:ilvl="5" w:tplc="D9924F0E">
      <w:numFmt w:val="bullet"/>
      <w:lvlText w:val="•"/>
      <w:lvlJc w:val="left"/>
      <w:pPr>
        <w:ind w:left="2909" w:hanging="202"/>
      </w:pPr>
    </w:lvl>
    <w:lvl w:ilvl="6" w:tplc="3966544E">
      <w:numFmt w:val="bullet"/>
      <w:lvlText w:val="•"/>
      <w:lvlJc w:val="left"/>
      <w:pPr>
        <w:ind w:left="3431" w:hanging="202"/>
      </w:pPr>
    </w:lvl>
    <w:lvl w:ilvl="7" w:tplc="CCAEDCC2">
      <w:numFmt w:val="bullet"/>
      <w:lvlText w:val="•"/>
      <w:lvlJc w:val="left"/>
      <w:pPr>
        <w:ind w:left="3952" w:hanging="202"/>
      </w:pPr>
    </w:lvl>
    <w:lvl w:ilvl="8" w:tplc="97227858">
      <w:numFmt w:val="bullet"/>
      <w:lvlText w:val="•"/>
      <w:lvlJc w:val="left"/>
      <w:pPr>
        <w:ind w:left="4474" w:hanging="202"/>
      </w:pPr>
    </w:lvl>
  </w:abstractNum>
  <w:abstractNum w:abstractNumId="19">
    <w:nsid w:val="396D40BB"/>
    <w:multiLevelType w:val="multilevel"/>
    <w:tmpl w:val="1068E5E0"/>
    <w:numStyleLink w:val="1"/>
  </w:abstractNum>
  <w:abstractNum w:abstractNumId="20">
    <w:nsid w:val="39D25C53"/>
    <w:multiLevelType w:val="hybridMultilevel"/>
    <w:tmpl w:val="6D78FF6E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1">
    <w:nsid w:val="3EF86866"/>
    <w:multiLevelType w:val="hybridMultilevel"/>
    <w:tmpl w:val="DC6CA0B6"/>
    <w:lvl w:ilvl="0" w:tplc="009A664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A7C230A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DF0EC0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5302F0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36AF48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052508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FA2533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97246A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102DF5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">
    <w:nsid w:val="3F9C781F"/>
    <w:multiLevelType w:val="hybridMultilevel"/>
    <w:tmpl w:val="3A16AEDE"/>
    <w:lvl w:ilvl="0" w:tplc="FD4C14D8">
      <w:start w:val="1"/>
      <w:numFmt w:val="decimal"/>
      <w:lvlText w:val="%1."/>
      <w:lvlJc w:val="left"/>
      <w:pPr>
        <w:ind w:left="318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A50FBA6">
      <w:numFmt w:val="bullet"/>
      <w:lvlText w:val="•"/>
      <w:lvlJc w:val="left"/>
      <w:pPr>
        <w:ind w:left="839" w:hanging="202"/>
      </w:pPr>
    </w:lvl>
    <w:lvl w:ilvl="2" w:tplc="BEFC72B6">
      <w:numFmt w:val="bullet"/>
      <w:lvlText w:val="•"/>
      <w:lvlJc w:val="left"/>
      <w:pPr>
        <w:ind w:left="1359" w:hanging="202"/>
      </w:pPr>
    </w:lvl>
    <w:lvl w:ilvl="3" w:tplc="39805576">
      <w:numFmt w:val="bullet"/>
      <w:lvlText w:val="•"/>
      <w:lvlJc w:val="left"/>
      <w:pPr>
        <w:ind w:left="1879" w:hanging="202"/>
      </w:pPr>
    </w:lvl>
    <w:lvl w:ilvl="4" w:tplc="2840A7E0">
      <w:numFmt w:val="bullet"/>
      <w:lvlText w:val="•"/>
      <w:lvlJc w:val="left"/>
      <w:pPr>
        <w:ind w:left="2399" w:hanging="202"/>
      </w:pPr>
    </w:lvl>
    <w:lvl w:ilvl="5" w:tplc="EE0250B2">
      <w:numFmt w:val="bullet"/>
      <w:lvlText w:val="•"/>
      <w:lvlJc w:val="left"/>
      <w:pPr>
        <w:ind w:left="2919" w:hanging="202"/>
      </w:pPr>
    </w:lvl>
    <w:lvl w:ilvl="6" w:tplc="31EC9478">
      <w:numFmt w:val="bullet"/>
      <w:lvlText w:val="•"/>
      <w:lvlJc w:val="left"/>
      <w:pPr>
        <w:ind w:left="3439" w:hanging="202"/>
      </w:pPr>
    </w:lvl>
    <w:lvl w:ilvl="7" w:tplc="2FA09632">
      <w:numFmt w:val="bullet"/>
      <w:lvlText w:val="•"/>
      <w:lvlJc w:val="left"/>
      <w:pPr>
        <w:ind w:left="3958" w:hanging="202"/>
      </w:pPr>
    </w:lvl>
    <w:lvl w:ilvl="8" w:tplc="A4A624BA">
      <w:numFmt w:val="bullet"/>
      <w:lvlText w:val="•"/>
      <w:lvlJc w:val="left"/>
      <w:pPr>
        <w:ind w:left="4478" w:hanging="202"/>
      </w:pPr>
    </w:lvl>
  </w:abstractNum>
  <w:abstractNum w:abstractNumId="23">
    <w:nsid w:val="408209C5"/>
    <w:multiLevelType w:val="hybridMultilevel"/>
    <w:tmpl w:val="F8CAE18E"/>
    <w:lvl w:ilvl="0" w:tplc="BD5279B0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564DD2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CB63734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D14B87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5667AC4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4D148DDE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0B147DC0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12CC65A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FB520ABE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4">
    <w:nsid w:val="40E9596E"/>
    <w:multiLevelType w:val="hybridMultilevel"/>
    <w:tmpl w:val="0FD81174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5">
    <w:nsid w:val="43765B47"/>
    <w:multiLevelType w:val="hybridMultilevel"/>
    <w:tmpl w:val="174068A6"/>
    <w:lvl w:ilvl="0" w:tplc="4404AABA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C58CE86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A1106E7E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3B7EA63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3EE94A6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1CF2BAE2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E6BC6F2E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A60B4FE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044C4AD8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26">
    <w:nsid w:val="442630DD"/>
    <w:multiLevelType w:val="hybridMultilevel"/>
    <w:tmpl w:val="AD32EAC6"/>
    <w:lvl w:ilvl="0" w:tplc="62BA0BB8">
      <w:start w:val="1"/>
      <w:numFmt w:val="decimal"/>
      <w:lvlText w:val="%1."/>
      <w:lvlJc w:val="left"/>
      <w:pPr>
        <w:ind w:left="3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7">
    <w:nsid w:val="44FF21D7"/>
    <w:multiLevelType w:val="hybridMultilevel"/>
    <w:tmpl w:val="F2BEF036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00C3E"/>
    <w:multiLevelType w:val="hybridMultilevel"/>
    <w:tmpl w:val="73DE6832"/>
    <w:lvl w:ilvl="0" w:tplc="9DB48DD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95E67"/>
    <w:multiLevelType w:val="hybridMultilevel"/>
    <w:tmpl w:val="D134484C"/>
    <w:lvl w:ilvl="0" w:tplc="0419000F">
      <w:start w:val="1"/>
      <w:numFmt w:val="decimal"/>
      <w:lvlText w:val="%1."/>
      <w:lvlJc w:val="left"/>
      <w:pPr>
        <w:ind w:left="106" w:hanging="375"/>
      </w:pPr>
      <w:rPr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30">
    <w:nsid w:val="4C925521"/>
    <w:multiLevelType w:val="hybridMultilevel"/>
    <w:tmpl w:val="5A061B22"/>
    <w:lvl w:ilvl="0" w:tplc="5FB2A968">
      <w:start w:val="1"/>
      <w:numFmt w:val="decimal"/>
      <w:lvlText w:val="%1."/>
      <w:lvlJc w:val="left"/>
      <w:pPr>
        <w:ind w:left="281" w:hanging="176"/>
      </w:pPr>
      <w:rPr>
        <w:rFonts w:ascii="Calibri" w:eastAsia="Calibri" w:hAnsi="Calibri" w:cs="Calibri" w:hint="default"/>
        <w:spacing w:val="-1"/>
        <w:w w:val="100"/>
        <w:sz w:val="18"/>
        <w:szCs w:val="18"/>
      </w:rPr>
    </w:lvl>
    <w:lvl w:ilvl="1" w:tplc="7428835C">
      <w:numFmt w:val="bullet"/>
      <w:lvlText w:val="•"/>
      <w:lvlJc w:val="left"/>
      <w:pPr>
        <w:ind w:left="803" w:hanging="176"/>
      </w:pPr>
      <w:rPr>
        <w:rFonts w:hint="default"/>
      </w:rPr>
    </w:lvl>
    <w:lvl w:ilvl="2" w:tplc="FE8AAB14">
      <w:numFmt w:val="bullet"/>
      <w:lvlText w:val="•"/>
      <w:lvlJc w:val="left"/>
      <w:pPr>
        <w:ind w:left="1327" w:hanging="176"/>
      </w:pPr>
      <w:rPr>
        <w:rFonts w:hint="default"/>
      </w:rPr>
    </w:lvl>
    <w:lvl w:ilvl="3" w:tplc="92B80A42">
      <w:numFmt w:val="bullet"/>
      <w:lvlText w:val="•"/>
      <w:lvlJc w:val="left"/>
      <w:pPr>
        <w:ind w:left="1851" w:hanging="176"/>
      </w:pPr>
      <w:rPr>
        <w:rFonts w:hint="default"/>
      </w:rPr>
    </w:lvl>
    <w:lvl w:ilvl="4" w:tplc="F1C49416">
      <w:numFmt w:val="bullet"/>
      <w:lvlText w:val="•"/>
      <w:lvlJc w:val="left"/>
      <w:pPr>
        <w:ind w:left="2375" w:hanging="176"/>
      </w:pPr>
      <w:rPr>
        <w:rFonts w:hint="default"/>
      </w:rPr>
    </w:lvl>
    <w:lvl w:ilvl="5" w:tplc="A704C07E">
      <w:numFmt w:val="bullet"/>
      <w:lvlText w:val="•"/>
      <w:lvlJc w:val="left"/>
      <w:pPr>
        <w:ind w:left="2899" w:hanging="176"/>
      </w:pPr>
      <w:rPr>
        <w:rFonts w:hint="default"/>
      </w:rPr>
    </w:lvl>
    <w:lvl w:ilvl="6" w:tplc="3ECC8C8A">
      <w:numFmt w:val="bullet"/>
      <w:lvlText w:val="•"/>
      <w:lvlJc w:val="left"/>
      <w:pPr>
        <w:ind w:left="3423" w:hanging="176"/>
      </w:pPr>
      <w:rPr>
        <w:rFonts w:hint="default"/>
      </w:rPr>
    </w:lvl>
    <w:lvl w:ilvl="7" w:tplc="F5CE9F6A">
      <w:numFmt w:val="bullet"/>
      <w:lvlText w:val="•"/>
      <w:lvlJc w:val="left"/>
      <w:pPr>
        <w:ind w:left="3946" w:hanging="176"/>
      </w:pPr>
      <w:rPr>
        <w:rFonts w:hint="default"/>
      </w:rPr>
    </w:lvl>
    <w:lvl w:ilvl="8" w:tplc="1E60C3C6">
      <w:numFmt w:val="bullet"/>
      <w:lvlText w:val="•"/>
      <w:lvlJc w:val="left"/>
      <w:pPr>
        <w:ind w:left="4470" w:hanging="176"/>
      </w:pPr>
      <w:rPr>
        <w:rFonts w:hint="default"/>
      </w:rPr>
    </w:lvl>
  </w:abstractNum>
  <w:abstractNum w:abstractNumId="31">
    <w:nsid w:val="4F4B3A97"/>
    <w:multiLevelType w:val="hybridMultilevel"/>
    <w:tmpl w:val="F79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BA5677"/>
    <w:multiLevelType w:val="hybridMultilevel"/>
    <w:tmpl w:val="CCAA4EF6"/>
    <w:lvl w:ilvl="0" w:tplc="BE60F73A">
      <w:start w:val="2"/>
      <w:numFmt w:val="decimal"/>
      <w:lvlText w:val="%1."/>
      <w:lvlJc w:val="left"/>
      <w:pPr>
        <w:ind w:left="162" w:hanging="250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B0C154">
      <w:numFmt w:val="bullet"/>
      <w:lvlText w:val="•"/>
      <w:lvlJc w:val="left"/>
      <w:pPr>
        <w:ind w:left="695" w:hanging="250"/>
      </w:pPr>
    </w:lvl>
    <w:lvl w:ilvl="2" w:tplc="60A2B9FC">
      <w:numFmt w:val="bullet"/>
      <w:lvlText w:val="•"/>
      <w:lvlJc w:val="left"/>
      <w:pPr>
        <w:ind w:left="1231" w:hanging="250"/>
      </w:pPr>
    </w:lvl>
    <w:lvl w:ilvl="3" w:tplc="78189B3E">
      <w:numFmt w:val="bullet"/>
      <w:lvlText w:val="•"/>
      <w:lvlJc w:val="left"/>
      <w:pPr>
        <w:ind w:left="1767" w:hanging="250"/>
      </w:pPr>
    </w:lvl>
    <w:lvl w:ilvl="4" w:tplc="375052BC">
      <w:numFmt w:val="bullet"/>
      <w:lvlText w:val="•"/>
      <w:lvlJc w:val="left"/>
      <w:pPr>
        <w:ind w:left="2303" w:hanging="250"/>
      </w:pPr>
    </w:lvl>
    <w:lvl w:ilvl="5" w:tplc="831C3160">
      <w:numFmt w:val="bullet"/>
      <w:lvlText w:val="•"/>
      <w:lvlJc w:val="left"/>
      <w:pPr>
        <w:ind w:left="2839" w:hanging="250"/>
      </w:pPr>
    </w:lvl>
    <w:lvl w:ilvl="6" w:tplc="BF40770C">
      <w:numFmt w:val="bullet"/>
      <w:lvlText w:val="•"/>
      <w:lvlJc w:val="left"/>
      <w:pPr>
        <w:ind w:left="3375" w:hanging="250"/>
      </w:pPr>
    </w:lvl>
    <w:lvl w:ilvl="7" w:tplc="A308D380">
      <w:numFmt w:val="bullet"/>
      <w:lvlText w:val="•"/>
      <w:lvlJc w:val="left"/>
      <w:pPr>
        <w:ind w:left="3910" w:hanging="250"/>
      </w:pPr>
    </w:lvl>
    <w:lvl w:ilvl="8" w:tplc="94DE9446">
      <w:numFmt w:val="bullet"/>
      <w:lvlText w:val="•"/>
      <w:lvlJc w:val="left"/>
      <w:pPr>
        <w:ind w:left="4446" w:hanging="250"/>
      </w:pPr>
    </w:lvl>
  </w:abstractNum>
  <w:abstractNum w:abstractNumId="33">
    <w:nsid w:val="511420EF"/>
    <w:multiLevelType w:val="hybridMultilevel"/>
    <w:tmpl w:val="6ABC0F4E"/>
    <w:lvl w:ilvl="0" w:tplc="7FD2247A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342E43E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DA5EE87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FFB456D4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638A29CE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08945182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7BF86C3A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5BF413C0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04245CFA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34">
    <w:nsid w:val="56611E77"/>
    <w:multiLevelType w:val="hybridMultilevel"/>
    <w:tmpl w:val="F28EEA84"/>
    <w:lvl w:ilvl="0" w:tplc="5E3CC19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132E32B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528EB8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844862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CD501ED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5E4223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2D72BEA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92460A1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E2AB0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5">
    <w:nsid w:val="60A608ED"/>
    <w:multiLevelType w:val="hybridMultilevel"/>
    <w:tmpl w:val="40021BAE"/>
    <w:lvl w:ilvl="0" w:tplc="339C7462">
      <w:start w:val="1"/>
      <w:numFmt w:val="decimal"/>
      <w:lvlText w:val="%1."/>
      <w:lvlJc w:val="left"/>
      <w:pPr>
        <w:ind w:left="106" w:hanging="370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93E274A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84D431D8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B412A550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8C4E16B2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F0184E1A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CBCCFEA8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DB03CCA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9FD2D2D6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36">
    <w:nsid w:val="61246113"/>
    <w:multiLevelType w:val="hybridMultilevel"/>
    <w:tmpl w:val="CF441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F9316C"/>
    <w:multiLevelType w:val="hybridMultilevel"/>
    <w:tmpl w:val="8C8EC1F4"/>
    <w:lvl w:ilvl="0" w:tplc="63C03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C6DA13C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198A5B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400F96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070167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7E65F3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CA62AFB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364EF9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3669AA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8">
    <w:nsid w:val="632259CE"/>
    <w:multiLevelType w:val="hybridMultilevel"/>
    <w:tmpl w:val="08563BD6"/>
    <w:lvl w:ilvl="0" w:tplc="F7BA609C">
      <w:start w:val="1"/>
      <w:numFmt w:val="decimal"/>
      <w:lvlText w:val="%1."/>
      <w:lvlJc w:val="left"/>
      <w:pPr>
        <w:ind w:left="105" w:hanging="2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B8A6594E">
      <w:numFmt w:val="bullet"/>
      <w:lvlText w:val="•"/>
      <w:lvlJc w:val="left"/>
      <w:pPr>
        <w:ind w:left="641" w:hanging="279"/>
      </w:pPr>
    </w:lvl>
    <w:lvl w:ilvl="2" w:tplc="9104CAB4">
      <w:numFmt w:val="bullet"/>
      <w:lvlText w:val="•"/>
      <w:lvlJc w:val="left"/>
      <w:pPr>
        <w:ind w:left="1183" w:hanging="279"/>
      </w:pPr>
    </w:lvl>
    <w:lvl w:ilvl="3" w:tplc="0890E66E">
      <w:numFmt w:val="bullet"/>
      <w:lvlText w:val="•"/>
      <w:lvlJc w:val="left"/>
      <w:pPr>
        <w:ind w:left="1725" w:hanging="279"/>
      </w:pPr>
    </w:lvl>
    <w:lvl w:ilvl="4" w:tplc="B6D210A0">
      <w:numFmt w:val="bullet"/>
      <w:lvlText w:val="•"/>
      <w:lvlJc w:val="left"/>
      <w:pPr>
        <w:ind w:left="2267" w:hanging="279"/>
      </w:pPr>
    </w:lvl>
    <w:lvl w:ilvl="5" w:tplc="4AE6A9BC">
      <w:numFmt w:val="bullet"/>
      <w:lvlText w:val="•"/>
      <w:lvlJc w:val="left"/>
      <w:pPr>
        <w:ind w:left="2809" w:hanging="279"/>
      </w:pPr>
    </w:lvl>
    <w:lvl w:ilvl="6" w:tplc="07AE1142">
      <w:numFmt w:val="bullet"/>
      <w:lvlText w:val="•"/>
      <w:lvlJc w:val="left"/>
      <w:pPr>
        <w:ind w:left="3351" w:hanging="279"/>
      </w:pPr>
    </w:lvl>
    <w:lvl w:ilvl="7" w:tplc="6406CE0A">
      <w:numFmt w:val="bullet"/>
      <w:lvlText w:val="•"/>
      <w:lvlJc w:val="left"/>
      <w:pPr>
        <w:ind w:left="3892" w:hanging="279"/>
      </w:pPr>
    </w:lvl>
    <w:lvl w:ilvl="8" w:tplc="DD827556">
      <w:numFmt w:val="bullet"/>
      <w:lvlText w:val="•"/>
      <w:lvlJc w:val="left"/>
      <w:pPr>
        <w:ind w:left="4434" w:hanging="279"/>
      </w:pPr>
    </w:lvl>
  </w:abstractNum>
  <w:abstractNum w:abstractNumId="39">
    <w:nsid w:val="64A25F80"/>
    <w:multiLevelType w:val="hybridMultilevel"/>
    <w:tmpl w:val="19F2BC4C"/>
    <w:lvl w:ilvl="0" w:tplc="3A703DE6">
      <w:start w:val="1"/>
      <w:numFmt w:val="decimal"/>
      <w:lvlText w:val="%1."/>
      <w:lvlJc w:val="left"/>
      <w:pPr>
        <w:ind w:left="3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012658DA">
      <w:numFmt w:val="bullet"/>
      <w:lvlText w:val="•"/>
      <w:lvlJc w:val="left"/>
      <w:pPr>
        <w:ind w:left="821" w:hanging="202"/>
      </w:pPr>
      <w:rPr>
        <w:rFonts w:hint="default"/>
      </w:rPr>
    </w:lvl>
    <w:lvl w:ilvl="2" w:tplc="07603F9C">
      <w:numFmt w:val="bullet"/>
      <w:lvlText w:val="•"/>
      <w:lvlJc w:val="left"/>
      <w:pPr>
        <w:ind w:left="1343" w:hanging="202"/>
      </w:pPr>
      <w:rPr>
        <w:rFonts w:hint="default"/>
      </w:rPr>
    </w:lvl>
    <w:lvl w:ilvl="3" w:tplc="C5C6DC24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6ACB0FE">
      <w:numFmt w:val="bullet"/>
      <w:lvlText w:val="•"/>
      <w:lvlJc w:val="left"/>
      <w:pPr>
        <w:ind w:left="2387" w:hanging="202"/>
      </w:pPr>
      <w:rPr>
        <w:rFonts w:hint="default"/>
      </w:rPr>
    </w:lvl>
    <w:lvl w:ilvl="5" w:tplc="9F14583A">
      <w:numFmt w:val="bullet"/>
      <w:lvlText w:val="•"/>
      <w:lvlJc w:val="left"/>
      <w:pPr>
        <w:ind w:left="2909" w:hanging="202"/>
      </w:pPr>
      <w:rPr>
        <w:rFonts w:hint="default"/>
      </w:rPr>
    </w:lvl>
    <w:lvl w:ilvl="6" w:tplc="125C9304">
      <w:numFmt w:val="bullet"/>
      <w:lvlText w:val="•"/>
      <w:lvlJc w:val="left"/>
      <w:pPr>
        <w:ind w:left="3431" w:hanging="202"/>
      </w:pPr>
      <w:rPr>
        <w:rFonts w:hint="default"/>
      </w:rPr>
    </w:lvl>
    <w:lvl w:ilvl="7" w:tplc="A418D13C">
      <w:numFmt w:val="bullet"/>
      <w:lvlText w:val="•"/>
      <w:lvlJc w:val="left"/>
      <w:pPr>
        <w:ind w:left="3952" w:hanging="202"/>
      </w:pPr>
      <w:rPr>
        <w:rFonts w:hint="default"/>
      </w:rPr>
    </w:lvl>
    <w:lvl w:ilvl="8" w:tplc="9008F23C">
      <w:numFmt w:val="bullet"/>
      <w:lvlText w:val="•"/>
      <w:lvlJc w:val="left"/>
      <w:pPr>
        <w:ind w:left="4474" w:hanging="202"/>
      </w:pPr>
      <w:rPr>
        <w:rFonts w:hint="default"/>
      </w:rPr>
    </w:lvl>
  </w:abstractNum>
  <w:abstractNum w:abstractNumId="40">
    <w:nsid w:val="64FE1F93"/>
    <w:multiLevelType w:val="hybridMultilevel"/>
    <w:tmpl w:val="F63E43F0"/>
    <w:lvl w:ilvl="0" w:tplc="A01CFDA4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22A1CB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FFEE5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60AB97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F749D0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0CA581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C8A4D7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2D478D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3D30BF9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1">
    <w:nsid w:val="691508CB"/>
    <w:multiLevelType w:val="hybridMultilevel"/>
    <w:tmpl w:val="00A63B06"/>
    <w:lvl w:ilvl="0" w:tplc="D7D82498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D589518">
      <w:numFmt w:val="bullet"/>
      <w:lvlText w:val="•"/>
      <w:lvlJc w:val="left"/>
      <w:pPr>
        <w:ind w:left="695" w:hanging="202"/>
      </w:pPr>
    </w:lvl>
    <w:lvl w:ilvl="2" w:tplc="68AE7214">
      <w:numFmt w:val="bullet"/>
      <w:lvlText w:val="•"/>
      <w:lvlJc w:val="left"/>
      <w:pPr>
        <w:ind w:left="1231" w:hanging="202"/>
      </w:pPr>
    </w:lvl>
    <w:lvl w:ilvl="3" w:tplc="EF088A14">
      <w:numFmt w:val="bullet"/>
      <w:lvlText w:val="•"/>
      <w:lvlJc w:val="left"/>
      <w:pPr>
        <w:ind w:left="1767" w:hanging="202"/>
      </w:pPr>
    </w:lvl>
    <w:lvl w:ilvl="4" w:tplc="C1685A8E">
      <w:numFmt w:val="bullet"/>
      <w:lvlText w:val="•"/>
      <w:lvlJc w:val="left"/>
      <w:pPr>
        <w:ind w:left="2303" w:hanging="202"/>
      </w:pPr>
    </w:lvl>
    <w:lvl w:ilvl="5" w:tplc="85B4D2A6">
      <w:numFmt w:val="bullet"/>
      <w:lvlText w:val="•"/>
      <w:lvlJc w:val="left"/>
      <w:pPr>
        <w:ind w:left="2839" w:hanging="202"/>
      </w:pPr>
    </w:lvl>
    <w:lvl w:ilvl="6" w:tplc="C49C244C">
      <w:numFmt w:val="bullet"/>
      <w:lvlText w:val="•"/>
      <w:lvlJc w:val="left"/>
      <w:pPr>
        <w:ind w:left="3375" w:hanging="202"/>
      </w:pPr>
    </w:lvl>
    <w:lvl w:ilvl="7" w:tplc="D2C216D8">
      <w:numFmt w:val="bullet"/>
      <w:lvlText w:val="•"/>
      <w:lvlJc w:val="left"/>
      <w:pPr>
        <w:ind w:left="3910" w:hanging="202"/>
      </w:pPr>
    </w:lvl>
    <w:lvl w:ilvl="8" w:tplc="A344EB66">
      <w:numFmt w:val="bullet"/>
      <w:lvlText w:val="•"/>
      <w:lvlJc w:val="left"/>
      <w:pPr>
        <w:ind w:left="4446" w:hanging="202"/>
      </w:pPr>
    </w:lvl>
  </w:abstractNum>
  <w:abstractNum w:abstractNumId="42">
    <w:nsid w:val="6A0C0B4A"/>
    <w:multiLevelType w:val="hybridMultilevel"/>
    <w:tmpl w:val="9F028396"/>
    <w:lvl w:ilvl="0" w:tplc="87960C8E">
      <w:start w:val="1"/>
      <w:numFmt w:val="decimal"/>
      <w:lvlText w:val="%1."/>
      <w:lvlJc w:val="left"/>
      <w:pPr>
        <w:ind w:left="15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6421882">
      <w:numFmt w:val="bullet"/>
      <w:lvlText w:val="•"/>
      <w:lvlJc w:val="left"/>
      <w:pPr>
        <w:ind w:left="695" w:hanging="202"/>
      </w:pPr>
    </w:lvl>
    <w:lvl w:ilvl="2" w:tplc="9F947130">
      <w:numFmt w:val="bullet"/>
      <w:lvlText w:val="•"/>
      <w:lvlJc w:val="left"/>
      <w:pPr>
        <w:ind w:left="1231" w:hanging="202"/>
      </w:pPr>
    </w:lvl>
    <w:lvl w:ilvl="3" w:tplc="CB2E44DA">
      <w:numFmt w:val="bullet"/>
      <w:lvlText w:val="•"/>
      <w:lvlJc w:val="left"/>
      <w:pPr>
        <w:ind w:left="1767" w:hanging="202"/>
      </w:pPr>
    </w:lvl>
    <w:lvl w:ilvl="4" w:tplc="EECE06A4">
      <w:numFmt w:val="bullet"/>
      <w:lvlText w:val="•"/>
      <w:lvlJc w:val="left"/>
      <w:pPr>
        <w:ind w:left="2303" w:hanging="202"/>
      </w:pPr>
    </w:lvl>
    <w:lvl w:ilvl="5" w:tplc="FF7AA03E">
      <w:numFmt w:val="bullet"/>
      <w:lvlText w:val="•"/>
      <w:lvlJc w:val="left"/>
      <w:pPr>
        <w:ind w:left="2839" w:hanging="202"/>
      </w:pPr>
    </w:lvl>
    <w:lvl w:ilvl="6" w:tplc="D7988C1E">
      <w:numFmt w:val="bullet"/>
      <w:lvlText w:val="•"/>
      <w:lvlJc w:val="left"/>
      <w:pPr>
        <w:ind w:left="3375" w:hanging="202"/>
      </w:pPr>
    </w:lvl>
    <w:lvl w:ilvl="7" w:tplc="C33C6384">
      <w:numFmt w:val="bullet"/>
      <w:lvlText w:val="•"/>
      <w:lvlJc w:val="left"/>
      <w:pPr>
        <w:ind w:left="3910" w:hanging="202"/>
      </w:pPr>
    </w:lvl>
    <w:lvl w:ilvl="8" w:tplc="3F6C9CB8">
      <w:numFmt w:val="bullet"/>
      <w:lvlText w:val="•"/>
      <w:lvlJc w:val="left"/>
      <w:pPr>
        <w:ind w:left="4446" w:hanging="202"/>
      </w:pPr>
    </w:lvl>
  </w:abstractNum>
  <w:abstractNum w:abstractNumId="43">
    <w:nsid w:val="6C705405"/>
    <w:multiLevelType w:val="hybridMultilevel"/>
    <w:tmpl w:val="1612F280"/>
    <w:lvl w:ilvl="0" w:tplc="AFCC940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CB5C3C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43A6A0E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6CCAF5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DD0B23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34CCCA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3012F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69CAF3B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AC2CA8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4">
    <w:nsid w:val="6E003B70"/>
    <w:multiLevelType w:val="hybridMultilevel"/>
    <w:tmpl w:val="D9E47BA6"/>
    <w:lvl w:ilvl="0" w:tplc="192CFBBA">
      <w:start w:val="1"/>
      <w:numFmt w:val="decimal"/>
      <w:lvlText w:val="%1."/>
      <w:lvlJc w:val="left"/>
      <w:pPr>
        <w:ind w:left="142" w:hanging="245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B2E22EEC">
      <w:numFmt w:val="bullet"/>
      <w:lvlText w:val="•"/>
      <w:lvlJc w:val="left"/>
      <w:pPr>
        <w:ind w:left="677" w:hanging="245"/>
      </w:pPr>
      <w:rPr>
        <w:rFonts w:hint="default"/>
      </w:rPr>
    </w:lvl>
    <w:lvl w:ilvl="2" w:tplc="806A09BC">
      <w:numFmt w:val="bullet"/>
      <w:lvlText w:val="•"/>
      <w:lvlJc w:val="left"/>
      <w:pPr>
        <w:ind w:left="1215" w:hanging="245"/>
      </w:pPr>
      <w:rPr>
        <w:rFonts w:hint="default"/>
      </w:rPr>
    </w:lvl>
    <w:lvl w:ilvl="3" w:tplc="D8782430">
      <w:numFmt w:val="bullet"/>
      <w:lvlText w:val="•"/>
      <w:lvlJc w:val="left"/>
      <w:pPr>
        <w:ind w:left="1753" w:hanging="245"/>
      </w:pPr>
      <w:rPr>
        <w:rFonts w:hint="default"/>
      </w:rPr>
    </w:lvl>
    <w:lvl w:ilvl="4" w:tplc="C8B09DB4">
      <w:numFmt w:val="bullet"/>
      <w:lvlText w:val="•"/>
      <w:lvlJc w:val="left"/>
      <w:pPr>
        <w:ind w:left="2291" w:hanging="245"/>
      </w:pPr>
      <w:rPr>
        <w:rFonts w:hint="default"/>
      </w:rPr>
    </w:lvl>
    <w:lvl w:ilvl="5" w:tplc="85BE6E64">
      <w:numFmt w:val="bullet"/>
      <w:lvlText w:val="•"/>
      <w:lvlJc w:val="left"/>
      <w:pPr>
        <w:ind w:left="2829" w:hanging="245"/>
      </w:pPr>
      <w:rPr>
        <w:rFonts w:hint="default"/>
      </w:rPr>
    </w:lvl>
    <w:lvl w:ilvl="6" w:tplc="746CEF64">
      <w:numFmt w:val="bullet"/>
      <w:lvlText w:val="•"/>
      <w:lvlJc w:val="left"/>
      <w:pPr>
        <w:ind w:left="3367" w:hanging="245"/>
      </w:pPr>
      <w:rPr>
        <w:rFonts w:hint="default"/>
      </w:rPr>
    </w:lvl>
    <w:lvl w:ilvl="7" w:tplc="90545146">
      <w:numFmt w:val="bullet"/>
      <w:lvlText w:val="•"/>
      <w:lvlJc w:val="left"/>
      <w:pPr>
        <w:ind w:left="3904" w:hanging="245"/>
      </w:pPr>
      <w:rPr>
        <w:rFonts w:hint="default"/>
      </w:rPr>
    </w:lvl>
    <w:lvl w:ilvl="8" w:tplc="6A0264D6">
      <w:numFmt w:val="bullet"/>
      <w:lvlText w:val="•"/>
      <w:lvlJc w:val="left"/>
      <w:pPr>
        <w:ind w:left="4442" w:hanging="245"/>
      </w:pPr>
      <w:rPr>
        <w:rFonts w:hint="default"/>
      </w:rPr>
    </w:lvl>
  </w:abstractNum>
  <w:abstractNum w:abstractNumId="45">
    <w:nsid w:val="70FE0E79"/>
    <w:multiLevelType w:val="hybridMultilevel"/>
    <w:tmpl w:val="CA1654AA"/>
    <w:lvl w:ilvl="0" w:tplc="6C9623D8">
      <w:start w:val="1"/>
      <w:numFmt w:val="decimal"/>
      <w:lvlText w:val="%1."/>
      <w:lvlJc w:val="left"/>
      <w:pPr>
        <w:ind w:left="106" w:hanging="375"/>
      </w:pPr>
      <w:rPr>
        <w:rFonts w:ascii="Times New Roman" w:eastAsia="Arial" w:hAnsi="Times New Roman" w:cs="Times New Roman"/>
        <w:spacing w:val="-12"/>
        <w:w w:val="100"/>
        <w:sz w:val="18"/>
        <w:szCs w:val="18"/>
      </w:rPr>
    </w:lvl>
    <w:lvl w:ilvl="1" w:tplc="F5A2E20A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4C8A998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E13C79B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4146A1FA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60B0C31C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847624BC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9C4A2D5E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FA2E4EE8">
      <w:numFmt w:val="bullet"/>
      <w:lvlText w:val="•"/>
      <w:lvlJc w:val="left"/>
      <w:pPr>
        <w:ind w:left="4434" w:hanging="375"/>
      </w:pPr>
      <w:rPr>
        <w:rFonts w:hint="default"/>
      </w:rPr>
    </w:lvl>
  </w:abstractNum>
  <w:num w:numId="1">
    <w:abstractNumId w:val="15"/>
  </w:num>
  <w:num w:numId="2">
    <w:abstractNumId w:val="33"/>
  </w:num>
  <w:num w:numId="3">
    <w:abstractNumId w:val="45"/>
  </w:num>
  <w:num w:numId="4">
    <w:abstractNumId w:val="3"/>
  </w:num>
  <w:num w:numId="5">
    <w:abstractNumId w:val="43"/>
  </w:num>
  <w:num w:numId="6">
    <w:abstractNumId w:val="25"/>
  </w:num>
  <w:num w:numId="7">
    <w:abstractNumId w:val="2"/>
  </w:num>
  <w:num w:numId="8">
    <w:abstractNumId w:val="8"/>
  </w:num>
  <w:num w:numId="9">
    <w:abstractNumId w:val="16"/>
  </w:num>
  <w:num w:numId="10">
    <w:abstractNumId w:val="19"/>
  </w:num>
  <w:num w:numId="11">
    <w:abstractNumId w:val="40"/>
  </w:num>
  <w:num w:numId="12">
    <w:abstractNumId w:val="21"/>
  </w:num>
  <w:num w:numId="13">
    <w:abstractNumId w:val="14"/>
  </w:num>
  <w:num w:numId="14">
    <w:abstractNumId w:val="1"/>
  </w:num>
  <w:num w:numId="15">
    <w:abstractNumId w:val="37"/>
  </w:num>
  <w:num w:numId="16">
    <w:abstractNumId w:val="34"/>
  </w:num>
  <w:num w:numId="17">
    <w:abstractNumId w:val="30"/>
  </w:num>
  <w:num w:numId="18">
    <w:abstractNumId w:val="23"/>
  </w:num>
  <w:num w:numId="19">
    <w:abstractNumId w:val="39"/>
  </w:num>
  <w:num w:numId="20">
    <w:abstractNumId w:val="44"/>
  </w:num>
  <w:num w:numId="21">
    <w:abstractNumId w:val="35"/>
  </w:num>
  <w:num w:numId="22">
    <w:abstractNumId w:val="5"/>
  </w:num>
  <w:num w:numId="23">
    <w:abstractNumId w:val="27"/>
  </w:num>
  <w:num w:numId="2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4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8"/>
  </w:num>
  <w:num w:numId="40">
    <w:abstractNumId w:val="10"/>
  </w:num>
  <w:num w:numId="41">
    <w:abstractNumId w:val="36"/>
  </w:num>
  <w:num w:numId="42">
    <w:abstractNumId w:val="31"/>
  </w:num>
  <w:num w:numId="43">
    <w:abstractNumId w:val="0"/>
  </w:num>
  <w:num w:numId="44">
    <w:abstractNumId w:val="29"/>
  </w:num>
  <w:num w:numId="45">
    <w:abstractNumId w:val="26"/>
  </w:num>
  <w:num w:numId="46">
    <w:abstractNumId w:val="24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7A"/>
    <w:rsid w:val="0001730B"/>
    <w:rsid w:val="000324FB"/>
    <w:rsid w:val="00036E03"/>
    <w:rsid w:val="0007513D"/>
    <w:rsid w:val="000E0D6E"/>
    <w:rsid w:val="001852F0"/>
    <w:rsid w:val="001A6D98"/>
    <w:rsid w:val="001E0726"/>
    <w:rsid w:val="0026643C"/>
    <w:rsid w:val="0027105D"/>
    <w:rsid w:val="00295733"/>
    <w:rsid w:val="002E1174"/>
    <w:rsid w:val="0030549C"/>
    <w:rsid w:val="00306A9A"/>
    <w:rsid w:val="00307E2B"/>
    <w:rsid w:val="0036680F"/>
    <w:rsid w:val="003A1D9A"/>
    <w:rsid w:val="003A5CF9"/>
    <w:rsid w:val="003B0F99"/>
    <w:rsid w:val="00424986"/>
    <w:rsid w:val="004405C7"/>
    <w:rsid w:val="004413EE"/>
    <w:rsid w:val="00465080"/>
    <w:rsid w:val="004763B4"/>
    <w:rsid w:val="00481F7A"/>
    <w:rsid w:val="00490E27"/>
    <w:rsid w:val="004941E7"/>
    <w:rsid w:val="004E573D"/>
    <w:rsid w:val="00514A55"/>
    <w:rsid w:val="00520C9A"/>
    <w:rsid w:val="005E0A3B"/>
    <w:rsid w:val="005F0D0E"/>
    <w:rsid w:val="005F64F2"/>
    <w:rsid w:val="00674BED"/>
    <w:rsid w:val="006B61CF"/>
    <w:rsid w:val="006E251E"/>
    <w:rsid w:val="007324EF"/>
    <w:rsid w:val="00745075"/>
    <w:rsid w:val="00745998"/>
    <w:rsid w:val="00761566"/>
    <w:rsid w:val="00764E54"/>
    <w:rsid w:val="007E3D20"/>
    <w:rsid w:val="007E484E"/>
    <w:rsid w:val="008319B6"/>
    <w:rsid w:val="008615A9"/>
    <w:rsid w:val="008A43A4"/>
    <w:rsid w:val="008D25AD"/>
    <w:rsid w:val="008E625B"/>
    <w:rsid w:val="00925915"/>
    <w:rsid w:val="00966D32"/>
    <w:rsid w:val="00990790"/>
    <w:rsid w:val="009F64A8"/>
    <w:rsid w:val="00A16F26"/>
    <w:rsid w:val="00A33999"/>
    <w:rsid w:val="00A94C9D"/>
    <w:rsid w:val="00AA05EF"/>
    <w:rsid w:val="00AA29C3"/>
    <w:rsid w:val="00B1587A"/>
    <w:rsid w:val="00BD3255"/>
    <w:rsid w:val="00BF50EB"/>
    <w:rsid w:val="00C161C5"/>
    <w:rsid w:val="00C31F25"/>
    <w:rsid w:val="00C621B7"/>
    <w:rsid w:val="00C74B55"/>
    <w:rsid w:val="00C7589E"/>
    <w:rsid w:val="00C8085E"/>
    <w:rsid w:val="00C873DA"/>
    <w:rsid w:val="00CD4138"/>
    <w:rsid w:val="00CE678C"/>
    <w:rsid w:val="00D01D00"/>
    <w:rsid w:val="00DA2778"/>
    <w:rsid w:val="00DA7CE7"/>
    <w:rsid w:val="00DC767D"/>
    <w:rsid w:val="00DE7BE2"/>
    <w:rsid w:val="00E65948"/>
    <w:rsid w:val="00E87E09"/>
    <w:rsid w:val="00EB5D23"/>
    <w:rsid w:val="00F7514A"/>
    <w:rsid w:val="00F81EC3"/>
    <w:rsid w:val="00F9645C"/>
    <w:rsid w:val="00FC2D92"/>
    <w:rsid w:val="00FC38EA"/>
    <w:rsid w:val="00FD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484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E484E"/>
    <w:rPr>
      <w:rFonts w:ascii="Arial Narrow" w:eastAsia="Arial Narrow" w:hAnsi="Arial Narrow" w:cs="Arial Narrow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7E484E"/>
    <w:rPr>
      <w:rFonts w:ascii="Arial Narrow" w:eastAsia="Arial Narrow" w:hAnsi="Arial Narrow" w:cs="Arial Narrow"/>
      <w:b/>
      <w:bCs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E484E"/>
    <w:rPr>
      <w:rFonts w:ascii="Arial" w:eastAsia="Arial" w:hAnsi="Arial" w:cs="Arial"/>
      <w:lang w:val="en-US"/>
    </w:rPr>
  </w:style>
  <w:style w:type="paragraph" w:styleId="a7">
    <w:name w:val="footer"/>
    <w:basedOn w:val="a"/>
    <w:link w:val="a8"/>
    <w:uiPriority w:val="99"/>
    <w:unhideWhenUsed/>
    <w:rsid w:val="007E48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E484E"/>
    <w:rPr>
      <w:rFonts w:ascii="Arial" w:eastAsia="Arial" w:hAnsi="Arial" w:cs="Arial"/>
      <w:lang w:val="en-US"/>
    </w:rPr>
  </w:style>
  <w:style w:type="table" w:styleId="a9">
    <w:name w:val="Table Grid"/>
    <w:basedOn w:val="a1"/>
    <w:uiPriority w:val="59"/>
    <w:rsid w:val="007E4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90E27"/>
  </w:style>
  <w:style w:type="numbering" w:customStyle="1" w:styleId="1">
    <w:name w:val="Стиль1"/>
    <w:uiPriority w:val="99"/>
    <w:rsid w:val="00CE678C"/>
    <w:pPr>
      <w:numPr>
        <w:numId w:val="8"/>
      </w:numPr>
    </w:pPr>
  </w:style>
  <w:style w:type="paragraph" w:styleId="aa">
    <w:name w:val="List Paragraph"/>
    <w:basedOn w:val="a"/>
    <w:uiPriority w:val="34"/>
    <w:qFormat/>
    <w:rsid w:val="00745075"/>
    <w:pPr>
      <w:ind w:left="720"/>
      <w:contextualSpacing/>
    </w:pPr>
  </w:style>
  <w:style w:type="paragraph" w:customStyle="1" w:styleId="10">
    <w:name w:val="Обычный1"/>
    <w:rsid w:val="00F7514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DC767D"/>
  </w:style>
  <w:style w:type="paragraph" w:styleId="ab">
    <w:name w:val="No Spacing"/>
    <w:qFormat/>
    <w:rsid w:val="00C808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808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7553E-FEEA-4F77-A0B3-09935978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21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RePack by Diakov</cp:lastModifiedBy>
  <cp:revision>45</cp:revision>
  <dcterms:created xsi:type="dcterms:W3CDTF">2018-02-26T02:28:00Z</dcterms:created>
  <dcterms:modified xsi:type="dcterms:W3CDTF">2018-03-16T05:51:00Z</dcterms:modified>
</cp:coreProperties>
</file>